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B4C6" w14:textId="77777777" w:rsidR="00922D62" w:rsidRPr="003A7FC3" w:rsidRDefault="00922D62" w:rsidP="00455908">
      <w:pPr>
        <w:rPr>
          <w:szCs w:val="22"/>
          <w:lang w:val="sr-Latn-ME"/>
        </w:rPr>
      </w:pPr>
    </w:p>
    <w:p w14:paraId="01850592" w14:textId="760C12F3" w:rsidR="00177D7F" w:rsidRPr="003A7FC3" w:rsidRDefault="00177D7F" w:rsidP="00455908">
      <w:pPr>
        <w:jc w:val="center"/>
        <w:rPr>
          <w:b/>
          <w:bCs/>
          <w:iCs/>
          <w:szCs w:val="22"/>
          <w:u w:val="single"/>
          <w:lang w:val="sr-Latn-ME"/>
        </w:rPr>
      </w:pPr>
      <w:r w:rsidRPr="003A7FC3">
        <w:rPr>
          <w:b/>
          <w:bCs/>
          <w:iCs/>
          <w:szCs w:val="22"/>
          <w:u w:val="single"/>
          <w:lang w:val="sr-Latn-ME"/>
        </w:rPr>
        <w:t>UPUTSTVO ZA L</w:t>
      </w:r>
      <w:r w:rsidR="00F503BC" w:rsidRPr="003A7FC3">
        <w:rPr>
          <w:b/>
          <w:bCs/>
          <w:iCs/>
          <w:szCs w:val="22"/>
          <w:u w:val="single"/>
          <w:lang w:val="sr-Latn-ME"/>
        </w:rPr>
        <w:t>IJ</w:t>
      </w:r>
      <w:r w:rsidRPr="003A7FC3">
        <w:rPr>
          <w:b/>
          <w:bCs/>
          <w:iCs/>
          <w:szCs w:val="22"/>
          <w:u w:val="single"/>
          <w:lang w:val="sr-Latn-ME"/>
        </w:rPr>
        <w:t>EK</w:t>
      </w:r>
    </w:p>
    <w:p w14:paraId="3ACCFEFD" w14:textId="77777777" w:rsidR="00177D7F" w:rsidRPr="003A7FC3" w:rsidRDefault="00177D7F" w:rsidP="00C854DA">
      <w:pPr>
        <w:jc w:val="center"/>
        <w:rPr>
          <w:bCs/>
          <w:i/>
          <w:iCs/>
          <w:szCs w:val="22"/>
          <w:lang w:val="sr-Latn-ME"/>
        </w:rPr>
      </w:pPr>
    </w:p>
    <w:p w14:paraId="1A5C6F4B" w14:textId="4FD1D0D6" w:rsidR="00455908" w:rsidRPr="003A7FC3" w:rsidRDefault="008D07E6">
      <w:pPr>
        <w:jc w:val="center"/>
        <w:rPr>
          <w:b/>
          <w:bCs/>
          <w:szCs w:val="22"/>
          <w:lang w:val="sr-Latn-ME"/>
        </w:rPr>
      </w:pPr>
      <w:proofErr w:type="spellStart"/>
      <w:r w:rsidRPr="003A7FC3">
        <w:rPr>
          <w:b/>
          <w:bCs/>
          <w:szCs w:val="22"/>
          <w:lang w:val="sr-Latn-ME"/>
        </w:rPr>
        <w:t>I</w:t>
      </w:r>
      <w:r w:rsidR="00C509F9" w:rsidRPr="003A7FC3">
        <w:rPr>
          <w:b/>
          <w:bCs/>
          <w:szCs w:val="22"/>
          <w:lang w:val="sr-Latn-ME"/>
        </w:rPr>
        <w:t>soprinosine</w:t>
      </w:r>
      <w:proofErr w:type="spellEnd"/>
      <w:r w:rsidR="00C509F9" w:rsidRPr="003A7FC3">
        <w:rPr>
          <w:b/>
          <w:bCs/>
          <w:szCs w:val="22"/>
          <w:lang w:val="sr-Latn-ME"/>
        </w:rPr>
        <w:t>, 500 mg,</w:t>
      </w:r>
      <w:r w:rsidRPr="003A7FC3">
        <w:rPr>
          <w:b/>
          <w:bCs/>
          <w:szCs w:val="22"/>
          <w:lang w:val="sr-Latn-ME"/>
        </w:rPr>
        <w:t xml:space="preserve"> tablet</w:t>
      </w:r>
      <w:r w:rsidR="00455908" w:rsidRPr="003A7FC3">
        <w:rPr>
          <w:b/>
          <w:bCs/>
          <w:szCs w:val="22"/>
          <w:lang w:val="sr-Latn-ME"/>
        </w:rPr>
        <w:t>a</w:t>
      </w:r>
    </w:p>
    <w:p w14:paraId="07D555A5" w14:textId="77777777" w:rsidR="00C509F9" w:rsidRPr="003A7FC3" w:rsidRDefault="00C509F9">
      <w:pPr>
        <w:jc w:val="center"/>
        <w:rPr>
          <w:b/>
          <w:bCs/>
          <w:szCs w:val="22"/>
          <w:lang w:val="sr-Latn-ME"/>
        </w:rPr>
      </w:pPr>
    </w:p>
    <w:p w14:paraId="1E434BF2" w14:textId="483FDBAE" w:rsidR="00177D7F" w:rsidRPr="003A7FC3" w:rsidRDefault="005B2562">
      <w:pPr>
        <w:jc w:val="center"/>
        <w:rPr>
          <w:bCs/>
          <w:i/>
          <w:iCs/>
          <w:szCs w:val="22"/>
          <w:lang w:val="sr-Latn-ME"/>
        </w:rPr>
      </w:pPr>
      <w:proofErr w:type="spellStart"/>
      <w:r w:rsidRPr="003A7FC3">
        <w:rPr>
          <w:b/>
          <w:bCs/>
          <w:szCs w:val="22"/>
          <w:lang w:val="sr-Latn-ME"/>
        </w:rPr>
        <w:t>inozin</w:t>
      </w:r>
      <w:proofErr w:type="spellEnd"/>
    </w:p>
    <w:p w14:paraId="16C554D0" w14:textId="6742D0C7" w:rsidR="001F016A" w:rsidRPr="003A7FC3" w:rsidRDefault="001F016A" w:rsidP="00455908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095052EA" w14:textId="70D89DE5" w:rsidR="003B1020" w:rsidRPr="003A7FC3" w:rsidRDefault="003B1020" w:rsidP="00455908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412E42B7" w14:textId="77777777" w:rsidR="003B1020" w:rsidRPr="003A7FC3" w:rsidRDefault="003B1020" w:rsidP="00455908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7BFAE55C" w14:textId="3A8541BE" w:rsidR="00F503BC" w:rsidRPr="003A7FC3" w:rsidRDefault="00F503BC" w:rsidP="00455908">
      <w:pPr>
        <w:rPr>
          <w:i/>
          <w:iCs/>
          <w:szCs w:val="22"/>
          <w:lang w:val="sr-Latn-ME"/>
        </w:rPr>
      </w:pPr>
    </w:p>
    <w:p w14:paraId="2537DB09" w14:textId="77777777" w:rsidR="00455908" w:rsidRPr="003A7FC3" w:rsidRDefault="00455908" w:rsidP="00455908">
      <w:pPr>
        <w:rPr>
          <w:i/>
          <w:iCs/>
          <w:szCs w:val="22"/>
          <w:lang w:val="sr-Latn-ME"/>
        </w:rPr>
      </w:pPr>
    </w:p>
    <w:p w14:paraId="5B7141B2" w14:textId="663B84F7" w:rsidR="00F503BC" w:rsidRPr="003A7FC3" w:rsidRDefault="00F503BC" w:rsidP="00C854DA">
      <w:pPr>
        <w:widowControl w:val="0"/>
        <w:tabs>
          <w:tab w:val="clear" w:pos="284"/>
          <w:tab w:val="left" w:pos="0"/>
        </w:tabs>
        <w:autoSpaceDE w:val="0"/>
        <w:autoSpaceDN w:val="0"/>
        <w:rPr>
          <w:b/>
          <w:bCs/>
          <w:szCs w:val="22"/>
          <w:lang w:val="sr-Latn-ME"/>
        </w:rPr>
      </w:pPr>
      <w:r w:rsidRPr="003A7FC3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3A7FC3">
        <w:rPr>
          <w:szCs w:val="22"/>
          <w:lang w:val="sr-Latn-ME"/>
        </w:rPr>
        <w:t xml:space="preserve"> </w:t>
      </w:r>
      <w:r w:rsidRPr="003A7FC3">
        <w:rPr>
          <w:b/>
          <w:bCs/>
          <w:szCs w:val="22"/>
          <w:lang w:val="sr-Latn-ME"/>
        </w:rPr>
        <w:t>jer sadrži informacije koje su važne za Vas</w:t>
      </w:r>
    </w:p>
    <w:p w14:paraId="22F2356A" w14:textId="77777777" w:rsidR="00F503BC" w:rsidRPr="003A7FC3" w:rsidRDefault="00F503BC" w:rsidP="00C854DA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3A7FC3">
        <w:rPr>
          <w:szCs w:val="22"/>
          <w:lang w:val="sr-Latn-ME"/>
        </w:rPr>
        <w:t>Uputstvo sačuvajte. Može biti potrebno da ga ponovo pročitate.</w:t>
      </w:r>
    </w:p>
    <w:p w14:paraId="40F7DEA0" w14:textId="77777777" w:rsidR="00F503BC" w:rsidRPr="003A7FC3" w:rsidRDefault="00F503BC" w:rsidP="00C854DA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00248608" w14:textId="77777777" w:rsidR="00F503BC" w:rsidRPr="003A7FC3" w:rsidRDefault="00F503BC" w:rsidP="00C854DA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3A7FC3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4369595" w14:textId="77777777" w:rsidR="00F503BC" w:rsidRPr="003A7FC3" w:rsidRDefault="00F503BC" w:rsidP="00C854DA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3A7FC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A7FC3">
        <w:rPr>
          <w:spacing w:val="-4"/>
          <w:szCs w:val="22"/>
          <w:lang w:val="sr-Latn-ME"/>
        </w:rPr>
        <w:t xml:space="preserve">. Pogledajte dio 4. </w:t>
      </w:r>
    </w:p>
    <w:p w14:paraId="0D154336" w14:textId="3F6EBA32" w:rsidR="00F503BC" w:rsidRPr="003A7FC3" w:rsidRDefault="00F503BC" w:rsidP="00455908">
      <w:pPr>
        <w:widowControl w:val="0"/>
        <w:autoSpaceDE w:val="0"/>
        <w:autoSpaceDN w:val="0"/>
        <w:rPr>
          <w:szCs w:val="22"/>
          <w:lang w:val="sr-Latn-ME"/>
        </w:rPr>
      </w:pPr>
    </w:p>
    <w:p w14:paraId="15E9DF97" w14:textId="77777777" w:rsidR="00455908" w:rsidRPr="003A7FC3" w:rsidRDefault="00455908" w:rsidP="00455908">
      <w:pPr>
        <w:widowControl w:val="0"/>
        <w:autoSpaceDE w:val="0"/>
        <w:autoSpaceDN w:val="0"/>
        <w:rPr>
          <w:szCs w:val="22"/>
          <w:lang w:val="sr-Latn-ME"/>
        </w:rPr>
      </w:pPr>
    </w:p>
    <w:p w14:paraId="03C01471" w14:textId="77777777" w:rsidR="00F503BC" w:rsidRPr="003A7FC3" w:rsidRDefault="00F503BC" w:rsidP="00455908">
      <w:pPr>
        <w:widowControl w:val="0"/>
        <w:autoSpaceDE w:val="0"/>
        <w:autoSpaceDN w:val="0"/>
        <w:rPr>
          <w:szCs w:val="22"/>
          <w:lang w:val="sr-Latn-ME"/>
        </w:rPr>
      </w:pPr>
    </w:p>
    <w:p w14:paraId="7ADCE3F5" w14:textId="77777777" w:rsidR="00F503BC" w:rsidRPr="003A7FC3" w:rsidRDefault="00F503BC" w:rsidP="0045590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3A7FC3">
        <w:rPr>
          <w:b/>
          <w:bCs/>
          <w:szCs w:val="22"/>
          <w:lang w:val="sr-Latn-ME"/>
        </w:rPr>
        <w:t>U ovom uputstvu pročitaćete:</w:t>
      </w:r>
    </w:p>
    <w:p w14:paraId="07222726" w14:textId="77777777" w:rsidR="00F503BC" w:rsidRPr="003A7FC3" w:rsidRDefault="00F503BC" w:rsidP="0045590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44448D22" w14:textId="77777777" w:rsidR="00F503BC" w:rsidRPr="003A7FC3" w:rsidRDefault="00F503BC" w:rsidP="0045590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Šta je lijek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  <w:r w:rsidRPr="003A7FC3">
        <w:rPr>
          <w:szCs w:val="22"/>
          <w:lang w:val="sr-Latn-ME"/>
        </w:rPr>
        <w:t xml:space="preserve"> i čemu je namijenjen</w:t>
      </w:r>
    </w:p>
    <w:p w14:paraId="14E73143" w14:textId="77777777" w:rsidR="00F503BC" w:rsidRPr="003A7FC3" w:rsidRDefault="00F503BC" w:rsidP="0045590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Šta treba da znate prije nego što uzmete lijek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</w:p>
    <w:p w14:paraId="04599E00" w14:textId="77777777" w:rsidR="00F503BC" w:rsidRPr="003A7FC3" w:rsidRDefault="00F503BC" w:rsidP="0045590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Kako se upotrebljava lijek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</w:p>
    <w:p w14:paraId="7D0F247D" w14:textId="77777777" w:rsidR="00F503BC" w:rsidRPr="003A7FC3" w:rsidRDefault="00F503BC" w:rsidP="0045590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Moguća neželjena dejstva </w:t>
      </w:r>
    </w:p>
    <w:p w14:paraId="48F7BBFB" w14:textId="77777777" w:rsidR="00F503BC" w:rsidRPr="003A7FC3" w:rsidRDefault="00F503BC" w:rsidP="0045590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Kako čuvati lijek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</w:p>
    <w:p w14:paraId="62F36DAA" w14:textId="77777777" w:rsidR="00F503BC" w:rsidRPr="003A7FC3" w:rsidRDefault="00F503BC" w:rsidP="0045590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3A7FC3">
        <w:rPr>
          <w:szCs w:val="22"/>
          <w:lang w:val="sr-Latn-ME"/>
        </w:rPr>
        <w:t xml:space="preserve">Sadržaj pakovanja i dodatne informacije </w:t>
      </w:r>
    </w:p>
    <w:p w14:paraId="33C9677A" w14:textId="77777777" w:rsidR="00922D62" w:rsidRPr="003A7FC3" w:rsidRDefault="004A44D9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br w:type="page"/>
      </w:r>
    </w:p>
    <w:p w14:paraId="509395A0" w14:textId="3A0F8368" w:rsidR="00177D7F" w:rsidRPr="003A7FC3" w:rsidRDefault="00177D7F" w:rsidP="00455908">
      <w:pPr>
        <w:pStyle w:val="NASLOV123"/>
        <w:spacing w:before="0" w:after="0"/>
        <w:rPr>
          <w:lang w:val="sr-Latn-ME"/>
        </w:rPr>
      </w:pPr>
      <w:r w:rsidRPr="003A7FC3">
        <w:rPr>
          <w:lang w:val="sr-Latn-ME"/>
        </w:rPr>
        <w:lastRenderedPageBreak/>
        <w:t xml:space="preserve">1. </w:t>
      </w:r>
      <w:r w:rsidR="00F503BC" w:rsidRPr="003A7FC3">
        <w:rPr>
          <w:lang w:val="sr-Latn-ME"/>
        </w:rPr>
        <w:t>ŠTA JE LIJEK ISOPRINOSINE I ČEMU JE NAMIJENJEN</w:t>
      </w:r>
    </w:p>
    <w:p w14:paraId="003110D1" w14:textId="77777777" w:rsidR="00455908" w:rsidRPr="003A7FC3" w:rsidRDefault="00455908" w:rsidP="00455908">
      <w:pPr>
        <w:pStyle w:val="NASLOV123"/>
        <w:spacing w:before="0" w:after="0"/>
        <w:rPr>
          <w:lang w:val="sr-Latn-ME"/>
        </w:rPr>
      </w:pPr>
    </w:p>
    <w:p w14:paraId="48E000F4" w14:textId="355DFD38" w:rsidR="001E3B53" w:rsidRPr="003A7FC3" w:rsidRDefault="006A436C" w:rsidP="00455908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3A7FC3">
        <w:rPr>
          <w:b w:val="0"/>
          <w:bCs w:val="0"/>
          <w:lang w:val="sr-Latn-ME"/>
        </w:rPr>
        <w:t xml:space="preserve">Lijek </w:t>
      </w:r>
      <w:proofErr w:type="spellStart"/>
      <w:r w:rsidR="008D07E6" w:rsidRPr="003A7FC3">
        <w:rPr>
          <w:b w:val="0"/>
          <w:bCs w:val="0"/>
          <w:lang w:val="sr-Latn-ME"/>
        </w:rPr>
        <w:t>Isoprinosine</w:t>
      </w:r>
      <w:proofErr w:type="spellEnd"/>
      <w:r w:rsidR="004353EB" w:rsidRPr="003A7FC3">
        <w:rPr>
          <w:b w:val="0"/>
          <w:bCs w:val="0"/>
          <w:lang w:val="sr-Latn-ME"/>
        </w:rPr>
        <w:t>,</w:t>
      </w:r>
      <w:r w:rsidR="008D07E6" w:rsidRPr="003A7FC3">
        <w:rPr>
          <w:b w:val="0"/>
          <w:bCs w:val="0"/>
          <w:lang w:val="sr-Latn-ME"/>
        </w:rPr>
        <w:t xml:space="preserve"> tablete</w:t>
      </w:r>
      <w:r w:rsidR="004353EB" w:rsidRPr="003A7FC3">
        <w:rPr>
          <w:b w:val="0"/>
          <w:bCs w:val="0"/>
          <w:lang w:val="sr-Latn-ME"/>
        </w:rPr>
        <w:t>,</w:t>
      </w:r>
      <w:r w:rsidR="008D07E6" w:rsidRPr="003A7FC3">
        <w:rPr>
          <w:b w:val="0"/>
          <w:bCs w:val="0"/>
          <w:lang w:val="sr-Latn-ME"/>
        </w:rPr>
        <w:t xml:space="preserve"> sadrži aktivnu supstancu </w:t>
      </w:r>
      <w:proofErr w:type="spellStart"/>
      <w:r w:rsidR="008D07E6" w:rsidRPr="003A7FC3">
        <w:rPr>
          <w:b w:val="0"/>
          <w:bCs w:val="0"/>
          <w:lang w:val="sr-Latn-ME"/>
        </w:rPr>
        <w:t>inozin</w:t>
      </w:r>
      <w:proofErr w:type="spellEnd"/>
      <w:r w:rsidR="008D07E6" w:rsidRPr="003A7FC3">
        <w:rPr>
          <w:b w:val="0"/>
          <w:bCs w:val="0"/>
          <w:lang w:val="sr-Latn-ME"/>
        </w:rPr>
        <w:t xml:space="preserve"> </w:t>
      </w:r>
      <w:proofErr w:type="spellStart"/>
      <w:r w:rsidR="008D07E6" w:rsidRPr="003A7FC3">
        <w:rPr>
          <w:b w:val="0"/>
          <w:bCs w:val="0"/>
          <w:lang w:val="sr-Latn-ME"/>
        </w:rPr>
        <w:t>acedoben</w:t>
      </w:r>
      <w:proofErr w:type="spellEnd"/>
      <w:r w:rsidR="008D07E6" w:rsidRPr="003A7FC3">
        <w:rPr>
          <w:b w:val="0"/>
          <w:bCs w:val="0"/>
          <w:lang w:val="sr-Latn-ME"/>
        </w:rPr>
        <w:t xml:space="preserve"> </w:t>
      </w:r>
      <w:proofErr w:type="spellStart"/>
      <w:r w:rsidR="008D07E6" w:rsidRPr="003A7FC3">
        <w:rPr>
          <w:b w:val="0"/>
          <w:bCs w:val="0"/>
          <w:lang w:val="sr-Latn-ME"/>
        </w:rPr>
        <w:t>dimepranol</w:t>
      </w:r>
      <w:proofErr w:type="spellEnd"/>
      <w:r w:rsidR="008D07E6" w:rsidRPr="003A7FC3">
        <w:rPr>
          <w:b w:val="0"/>
          <w:bCs w:val="0"/>
          <w:lang w:val="sr-Latn-ME"/>
        </w:rPr>
        <w:t>, koja se koristi za l</w:t>
      </w:r>
      <w:r w:rsidR="00D95232" w:rsidRPr="003A7FC3">
        <w:rPr>
          <w:b w:val="0"/>
          <w:bCs w:val="0"/>
          <w:lang w:val="sr-Latn-ME"/>
        </w:rPr>
        <w:t>ij</w:t>
      </w:r>
      <w:r w:rsidR="008D07E6" w:rsidRPr="003A7FC3">
        <w:rPr>
          <w:b w:val="0"/>
          <w:bCs w:val="0"/>
          <w:lang w:val="sr-Latn-ME"/>
        </w:rPr>
        <w:t xml:space="preserve">ečenje </w:t>
      </w:r>
      <w:r w:rsidR="004353EB" w:rsidRPr="003A7FC3">
        <w:rPr>
          <w:b w:val="0"/>
          <w:bCs w:val="0"/>
          <w:lang w:val="sr-Latn-ME"/>
        </w:rPr>
        <w:t xml:space="preserve">određenih </w:t>
      </w:r>
      <w:r w:rsidR="008D07E6" w:rsidRPr="003A7FC3">
        <w:rPr>
          <w:b w:val="0"/>
          <w:bCs w:val="0"/>
          <w:lang w:val="sr-Latn-ME"/>
        </w:rPr>
        <w:t xml:space="preserve">virusnih infekcija. Smatra se da </w:t>
      </w:r>
      <w:r w:rsidR="001D3D14" w:rsidRPr="003A7FC3">
        <w:rPr>
          <w:b w:val="0"/>
          <w:bCs w:val="0"/>
          <w:lang w:val="sr-Latn-ME"/>
        </w:rPr>
        <w:t>d</w:t>
      </w:r>
      <w:r w:rsidR="00D95232" w:rsidRPr="003A7FC3">
        <w:rPr>
          <w:b w:val="0"/>
          <w:bCs w:val="0"/>
          <w:lang w:val="sr-Latn-ME"/>
        </w:rPr>
        <w:t>j</w:t>
      </w:r>
      <w:r w:rsidR="001D3D14" w:rsidRPr="003A7FC3">
        <w:rPr>
          <w:b w:val="0"/>
          <w:bCs w:val="0"/>
          <w:lang w:val="sr-Latn-ME"/>
        </w:rPr>
        <w:t xml:space="preserve">eluje tako što stimuliše </w:t>
      </w:r>
      <w:r w:rsidR="008D07E6" w:rsidRPr="003A7FC3">
        <w:rPr>
          <w:b w:val="0"/>
          <w:bCs w:val="0"/>
          <w:lang w:val="sr-Latn-ME"/>
        </w:rPr>
        <w:t>imun</w:t>
      </w:r>
      <w:r w:rsidR="001D3D14" w:rsidRPr="003A7FC3">
        <w:rPr>
          <w:b w:val="0"/>
          <w:bCs w:val="0"/>
          <w:lang w:val="sr-Latn-ME"/>
        </w:rPr>
        <w:t>i</w:t>
      </w:r>
      <w:r w:rsidR="008D07E6" w:rsidRPr="003A7FC3">
        <w:rPr>
          <w:b w:val="0"/>
          <w:bCs w:val="0"/>
          <w:lang w:val="sr-Latn-ME"/>
        </w:rPr>
        <w:t xml:space="preserve"> sistem</w:t>
      </w:r>
      <w:r w:rsidR="001D3D14" w:rsidRPr="003A7FC3">
        <w:rPr>
          <w:b w:val="0"/>
          <w:bCs w:val="0"/>
          <w:lang w:val="sr-Latn-ME"/>
        </w:rPr>
        <w:t xml:space="preserve"> i imuni (odbrambeni) odgovor na virusne infekcije</w:t>
      </w:r>
      <w:r w:rsidR="008D07E6" w:rsidRPr="003A7FC3">
        <w:rPr>
          <w:b w:val="0"/>
          <w:bCs w:val="0"/>
          <w:lang w:val="sr-Latn-ME"/>
        </w:rPr>
        <w:t xml:space="preserve">. Vaš </w:t>
      </w:r>
      <w:r w:rsidR="001D3D14" w:rsidRPr="003A7FC3">
        <w:rPr>
          <w:b w:val="0"/>
          <w:bCs w:val="0"/>
          <w:lang w:val="sr-Latn-ME"/>
        </w:rPr>
        <w:t>l</w:t>
      </w:r>
      <w:r w:rsidR="00D95232" w:rsidRPr="003A7FC3">
        <w:rPr>
          <w:b w:val="0"/>
          <w:bCs w:val="0"/>
          <w:lang w:val="sr-Latn-ME"/>
        </w:rPr>
        <w:t>j</w:t>
      </w:r>
      <w:r w:rsidR="001D3D14" w:rsidRPr="003A7FC3">
        <w:rPr>
          <w:b w:val="0"/>
          <w:bCs w:val="0"/>
          <w:lang w:val="sr-Latn-ME"/>
        </w:rPr>
        <w:t xml:space="preserve">ekar </w:t>
      </w:r>
      <w:r w:rsidR="008D07E6" w:rsidRPr="003A7FC3">
        <w:rPr>
          <w:b w:val="0"/>
          <w:bCs w:val="0"/>
          <w:lang w:val="sr-Latn-ME"/>
        </w:rPr>
        <w:t>će</w:t>
      </w:r>
      <w:r w:rsidR="001D3D14" w:rsidRPr="003A7FC3">
        <w:rPr>
          <w:b w:val="0"/>
          <w:bCs w:val="0"/>
          <w:lang w:val="sr-Latn-ME"/>
        </w:rPr>
        <w:t xml:space="preserve"> Vam</w:t>
      </w:r>
      <w:r w:rsidR="008D07E6" w:rsidRPr="003A7FC3">
        <w:rPr>
          <w:b w:val="0"/>
          <w:bCs w:val="0"/>
          <w:lang w:val="sr-Latn-ME"/>
        </w:rPr>
        <w:t xml:space="preserve"> propisati </w:t>
      </w:r>
      <w:r w:rsidRPr="003A7FC3">
        <w:rPr>
          <w:b w:val="0"/>
          <w:bCs w:val="0"/>
          <w:lang w:val="sr-Latn-ME"/>
        </w:rPr>
        <w:t xml:space="preserve">lijek </w:t>
      </w:r>
      <w:proofErr w:type="spellStart"/>
      <w:r w:rsidR="008D07E6" w:rsidRPr="003A7FC3">
        <w:rPr>
          <w:b w:val="0"/>
          <w:bCs w:val="0"/>
          <w:lang w:val="sr-Latn-ME"/>
        </w:rPr>
        <w:t>Isopr</w:t>
      </w:r>
      <w:r w:rsidR="00EE5A9F" w:rsidRPr="003A7FC3">
        <w:rPr>
          <w:b w:val="0"/>
          <w:bCs w:val="0"/>
          <w:lang w:val="sr-Latn-ME"/>
        </w:rPr>
        <w:t>in</w:t>
      </w:r>
      <w:r w:rsidR="008D07E6" w:rsidRPr="003A7FC3">
        <w:rPr>
          <w:b w:val="0"/>
          <w:bCs w:val="0"/>
          <w:lang w:val="sr-Latn-ME"/>
        </w:rPr>
        <w:t>osine</w:t>
      </w:r>
      <w:proofErr w:type="spellEnd"/>
      <w:r w:rsidR="008D07E6" w:rsidRPr="003A7FC3">
        <w:rPr>
          <w:b w:val="0"/>
          <w:bCs w:val="0"/>
          <w:lang w:val="sr-Latn-ME"/>
        </w:rPr>
        <w:t xml:space="preserve"> </w:t>
      </w:r>
      <w:r w:rsidR="001D3D14" w:rsidRPr="003A7FC3">
        <w:rPr>
          <w:b w:val="0"/>
          <w:bCs w:val="0"/>
          <w:lang w:val="sr-Latn-ME"/>
        </w:rPr>
        <w:t>kako bi</w:t>
      </w:r>
      <w:r w:rsidR="008D07E6" w:rsidRPr="003A7FC3">
        <w:rPr>
          <w:b w:val="0"/>
          <w:bCs w:val="0"/>
          <w:lang w:val="sr-Latn-ME"/>
        </w:rPr>
        <w:t xml:space="preserve"> stimuli</w:t>
      </w:r>
      <w:r w:rsidR="001D3D14" w:rsidRPr="003A7FC3">
        <w:rPr>
          <w:b w:val="0"/>
          <w:bCs w:val="0"/>
          <w:lang w:val="sr-Latn-ME"/>
        </w:rPr>
        <w:t xml:space="preserve">sao </w:t>
      </w:r>
      <w:r w:rsidR="008D07E6" w:rsidRPr="003A7FC3">
        <w:rPr>
          <w:b w:val="0"/>
          <w:bCs w:val="0"/>
          <w:lang w:val="sr-Latn-ME"/>
        </w:rPr>
        <w:t xml:space="preserve">Vaš imuni </w:t>
      </w:r>
      <w:r w:rsidR="001D3D14" w:rsidRPr="003A7FC3">
        <w:rPr>
          <w:b w:val="0"/>
          <w:bCs w:val="0"/>
          <w:lang w:val="sr-Latn-ME"/>
        </w:rPr>
        <w:t xml:space="preserve">sistem </w:t>
      </w:r>
      <w:r w:rsidR="008D07E6" w:rsidRPr="003A7FC3">
        <w:rPr>
          <w:b w:val="0"/>
          <w:bCs w:val="0"/>
          <w:lang w:val="sr-Latn-ME"/>
        </w:rPr>
        <w:t>u borbi protiv virusnih infekcija kao što su:</w:t>
      </w:r>
    </w:p>
    <w:p w14:paraId="549164B6" w14:textId="77777777" w:rsidR="001E3B53" w:rsidRPr="003A7FC3" w:rsidRDefault="008D07E6" w:rsidP="00455908">
      <w:pPr>
        <w:pStyle w:val="NASLOV123"/>
        <w:numPr>
          <w:ilvl w:val="0"/>
          <w:numId w:val="21"/>
        </w:numPr>
        <w:spacing w:before="0" w:after="0"/>
        <w:rPr>
          <w:b w:val="0"/>
          <w:bCs w:val="0"/>
          <w:lang w:val="sr-Latn-ME"/>
        </w:rPr>
      </w:pPr>
      <w:proofErr w:type="spellStart"/>
      <w:r w:rsidRPr="003A7FC3">
        <w:rPr>
          <w:b w:val="0"/>
          <w:bCs w:val="0"/>
          <w:lang w:val="sr-Latn-ME"/>
        </w:rPr>
        <w:t>Mukokutane</w:t>
      </w:r>
      <w:proofErr w:type="spellEnd"/>
      <w:r w:rsidRPr="003A7FC3">
        <w:rPr>
          <w:b w:val="0"/>
          <w:bCs w:val="0"/>
          <w:lang w:val="sr-Latn-ME"/>
        </w:rPr>
        <w:t xml:space="preserve"> infekcije</w:t>
      </w:r>
      <w:r w:rsidR="001D3D14" w:rsidRPr="003A7FC3">
        <w:rPr>
          <w:b w:val="0"/>
          <w:bCs w:val="0"/>
          <w:lang w:val="sr-Latn-ME"/>
        </w:rPr>
        <w:t xml:space="preserve"> (infekcije kože i sluzokože)</w:t>
      </w:r>
      <w:r w:rsidRPr="003A7FC3">
        <w:rPr>
          <w:b w:val="0"/>
          <w:bCs w:val="0"/>
          <w:lang w:val="sr-Latn-ME"/>
        </w:rPr>
        <w:t xml:space="preserve"> izazvane virusom herpes </w:t>
      </w:r>
      <w:proofErr w:type="spellStart"/>
      <w:r w:rsidRPr="003A7FC3">
        <w:rPr>
          <w:b w:val="0"/>
          <w:bCs w:val="0"/>
          <w:lang w:val="sr-Latn-ME"/>
        </w:rPr>
        <w:t>simpleks</w:t>
      </w:r>
      <w:proofErr w:type="spellEnd"/>
      <w:r w:rsidRPr="003A7FC3">
        <w:rPr>
          <w:b w:val="0"/>
          <w:bCs w:val="0"/>
          <w:lang w:val="sr-Latn-ME"/>
        </w:rPr>
        <w:t xml:space="preserve"> (tip 1 i/ili tip II).</w:t>
      </w:r>
    </w:p>
    <w:p w14:paraId="2413F494" w14:textId="77777777" w:rsidR="00DB0EE8" w:rsidRPr="003A7FC3" w:rsidRDefault="008D07E6" w:rsidP="00455908">
      <w:pPr>
        <w:pStyle w:val="NASLOV123"/>
        <w:numPr>
          <w:ilvl w:val="0"/>
          <w:numId w:val="21"/>
        </w:numPr>
        <w:spacing w:before="0" w:after="0"/>
        <w:rPr>
          <w:b w:val="0"/>
          <w:bCs w:val="0"/>
          <w:lang w:val="sr-Latn-ME"/>
        </w:rPr>
      </w:pPr>
      <w:r w:rsidRPr="003A7FC3">
        <w:rPr>
          <w:b w:val="0"/>
          <w:bCs w:val="0"/>
          <w:lang w:val="sr-Latn-ME"/>
        </w:rPr>
        <w:t>Genitalne bradavice</w:t>
      </w:r>
      <w:r w:rsidR="004B79C9" w:rsidRPr="003A7FC3">
        <w:rPr>
          <w:b w:val="0"/>
          <w:bCs w:val="0"/>
          <w:lang w:val="sr-Latn-ME"/>
        </w:rPr>
        <w:t xml:space="preserve"> (</w:t>
      </w:r>
      <w:proofErr w:type="spellStart"/>
      <w:r w:rsidR="004B79C9" w:rsidRPr="003A7FC3">
        <w:rPr>
          <w:b w:val="0"/>
          <w:bCs w:val="0"/>
          <w:lang w:val="sr-Latn-ME"/>
        </w:rPr>
        <w:t>kondilomi</w:t>
      </w:r>
      <w:proofErr w:type="spellEnd"/>
      <w:r w:rsidR="004B79C9" w:rsidRPr="003A7FC3">
        <w:rPr>
          <w:b w:val="0"/>
          <w:bCs w:val="0"/>
          <w:lang w:val="sr-Latn-ME"/>
        </w:rPr>
        <w:t>)</w:t>
      </w:r>
      <w:r w:rsidRPr="003A7FC3">
        <w:rPr>
          <w:b w:val="0"/>
          <w:bCs w:val="0"/>
          <w:lang w:val="sr-Latn-ME"/>
        </w:rPr>
        <w:t xml:space="preserve">, </w:t>
      </w:r>
      <w:r w:rsidR="00DB0EE8" w:rsidRPr="003A7FC3">
        <w:rPr>
          <w:b w:val="0"/>
          <w:bCs w:val="0"/>
          <w:lang w:val="sr-Latn-ME"/>
        </w:rPr>
        <w:t xml:space="preserve">povezane sa HPV (humani papiloma virus) infekcijom, lokalizovane </w:t>
      </w:r>
      <w:proofErr w:type="spellStart"/>
      <w:r w:rsidR="00DB0EE8" w:rsidRPr="003A7FC3">
        <w:rPr>
          <w:b w:val="0"/>
          <w:bCs w:val="0"/>
          <w:lang w:val="sr-Latn-ME"/>
        </w:rPr>
        <w:t>mukokutano</w:t>
      </w:r>
      <w:proofErr w:type="spellEnd"/>
      <w:r w:rsidR="00DB0EE8" w:rsidRPr="003A7FC3">
        <w:rPr>
          <w:b w:val="0"/>
          <w:bCs w:val="0"/>
          <w:lang w:val="sr-Latn-ME"/>
        </w:rPr>
        <w:t xml:space="preserve">, </w:t>
      </w:r>
      <w:proofErr w:type="spellStart"/>
      <w:r w:rsidR="00DB0EE8" w:rsidRPr="003A7FC3">
        <w:rPr>
          <w:b w:val="0"/>
          <w:bCs w:val="0"/>
          <w:lang w:val="sr-Latn-ME"/>
        </w:rPr>
        <w:t>vulvovaginalno</w:t>
      </w:r>
      <w:proofErr w:type="spellEnd"/>
      <w:r w:rsidR="00DB0EE8" w:rsidRPr="003A7FC3">
        <w:rPr>
          <w:b w:val="0"/>
          <w:bCs w:val="0"/>
          <w:lang w:val="sr-Latn-ME"/>
        </w:rPr>
        <w:t xml:space="preserve"> ili </w:t>
      </w:r>
      <w:proofErr w:type="spellStart"/>
      <w:r w:rsidR="00DB0EE8" w:rsidRPr="003A7FC3">
        <w:rPr>
          <w:b w:val="0"/>
          <w:bCs w:val="0"/>
          <w:lang w:val="sr-Latn-ME"/>
        </w:rPr>
        <w:t>endocervikalno</w:t>
      </w:r>
      <w:proofErr w:type="spellEnd"/>
      <w:r w:rsidR="00DB0EE8" w:rsidRPr="003A7FC3">
        <w:rPr>
          <w:b w:val="0"/>
          <w:bCs w:val="0"/>
          <w:lang w:val="sr-Latn-ME"/>
        </w:rPr>
        <w:t>, kao dodatak standardnoj lokalnoj terapiji.</w:t>
      </w:r>
    </w:p>
    <w:p w14:paraId="45351CDE" w14:textId="6C51A5A8" w:rsidR="001E3B53" w:rsidRPr="003A7FC3" w:rsidRDefault="008D07E6" w:rsidP="00455908">
      <w:pPr>
        <w:pStyle w:val="NASLOV123"/>
        <w:numPr>
          <w:ilvl w:val="0"/>
          <w:numId w:val="21"/>
        </w:numPr>
        <w:spacing w:before="0" w:after="0"/>
        <w:rPr>
          <w:b w:val="0"/>
          <w:bCs w:val="0"/>
          <w:lang w:val="sr-Latn-ME"/>
        </w:rPr>
      </w:pPr>
      <w:proofErr w:type="spellStart"/>
      <w:r w:rsidRPr="003A7FC3">
        <w:rPr>
          <w:b w:val="0"/>
          <w:bCs w:val="0"/>
          <w:lang w:val="sr-Latn-ME"/>
        </w:rPr>
        <w:t>Subakutni</w:t>
      </w:r>
      <w:proofErr w:type="spellEnd"/>
      <w:r w:rsidRPr="003A7FC3">
        <w:rPr>
          <w:b w:val="0"/>
          <w:bCs w:val="0"/>
          <w:lang w:val="sr-Latn-ME"/>
        </w:rPr>
        <w:t xml:space="preserve"> </w:t>
      </w:r>
      <w:proofErr w:type="spellStart"/>
      <w:r w:rsidRPr="003A7FC3">
        <w:rPr>
          <w:b w:val="0"/>
          <w:bCs w:val="0"/>
          <w:lang w:val="sr-Latn-ME"/>
        </w:rPr>
        <w:t>sklerozirajući</w:t>
      </w:r>
      <w:proofErr w:type="spellEnd"/>
      <w:r w:rsidRPr="003A7FC3">
        <w:rPr>
          <w:b w:val="0"/>
          <w:bCs w:val="0"/>
          <w:lang w:val="sr-Latn-ME"/>
        </w:rPr>
        <w:t xml:space="preserve"> </w:t>
      </w:r>
      <w:proofErr w:type="spellStart"/>
      <w:r w:rsidRPr="003A7FC3">
        <w:rPr>
          <w:b w:val="0"/>
          <w:bCs w:val="0"/>
          <w:lang w:val="sr-Latn-ME"/>
        </w:rPr>
        <w:t>panencefalitis</w:t>
      </w:r>
      <w:proofErr w:type="spellEnd"/>
      <w:r w:rsidRPr="003A7FC3">
        <w:rPr>
          <w:b w:val="0"/>
          <w:bCs w:val="0"/>
          <w:lang w:val="sr-Latn-ME"/>
        </w:rPr>
        <w:t xml:space="preserve"> (SSPE) – </w:t>
      </w:r>
      <w:r w:rsidR="001D3D14" w:rsidRPr="003A7FC3">
        <w:rPr>
          <w:b w:val="0"/>
          <w:bCs w:val="0"/>
          <w:lang w:val="sr-Latn-ME"/>
        </w:rPr>
        <w:t>te</w:t>
      </w:r>
      <w:r w:rsidR="003C6083" w:rsidRPr="003A7FC3">
        <w:rPr>
          <w:b w:val="0"/>
          <w:bCs w:val="0"/>
          <w:lang w:val="sr-Latn-ME"/>
        </w:rPr>
        <w:t>žak oblik zapaljenja mozga</w:t>
      </w:r>
      <w:r w:rsidRPr="003A7FC3">
        <w:rPr>
          <w:b w:val="0"/>
          <w:bCs w:val="0"/>
          <w:lang w:val="sr-Latn-ME"/>
        </w:rPr>
        <w:t>.</w:t>
      </w:r>
    </w:p>
    <w:p w14:paraId="11966C0A" w14:textId="77777777" w:rsidR="00E705EC" w:rsidRPr="003A7FC3" w:rsidRDefault="00E705EC" w:rsidP="00455908">
      <w:pPr>
        <w:pStyle w:val="ListParagraph"/>
        <w:numPr>
          <w:ilvl w:val="0"/>
          <w:numId w:val="21"/>
        </w:numPr>
        <w:rPr>
          <w:szCs w:val="22"/>
          <w:lang w:val="sr-Latn-ME"/>
        </w:rPr>
      </w:pPr>
      <w:r w:rsidRPr="003A7FC3">
        <w:rPr>
          <w:szCs w:val="22"/>
          <w:lang w:val="sr-Latn-ME"/>
        </w:rPr>
        <w:t>Virusne infekcije gornjih disajnih puteva</w:t>
      </w:r>
      <w:r w:rsidRPr="003A7FC3">
        <w:rPr>
          <w:b/>
          <w:bCs/>
          <w:szCs w:val="22"/>
          <w:lang w:val="sr-Latn-ME"/>
        </w:rPr>
        <w:t xml:space="preserve"> </w:t>
      </w:r>
      <w:r w:rsidRPr="003A7FC3">
        <w:rPr>
          <w:szCs w:val="22"/>
          <w:lang w:val="sr-Latn-ME"/>
        </w:rPr>
        <w:t xml:space="preserve">izazvane virusima influence A ili B, RSV, </w:t>
      </w:r>
      <w:proofErr w:type="spellStart"/>
      <w:r w:rsidRPr="003A7FC3">
        <w:rPr>
          <w:szCs w:val="22"/>
          <w:lang w:val="sr-Latn-ME"/>
        </w:rPr>
        <w:t>adenovirusom</w:t>
      </w:r>
      <w:proofErr w:type="spellEnd"/>
      <w:r w:rsidRPr="003A7FC3">
        <w:rPr>
          <w:szCs w:val="22"/>
          <w:lang w:val="sr-Latn-ME"/>
        </w:rPr>
        <w:t xml:space="preserve"> ili virusom </w:t>
      </w:r>
      <w:proofErr w:type="spellStart"/>
      <w:r w:rsidRPr="003A7FC3">
        <w:rPr>
          <w:szCs w:val="22"/>
          <w:lang w:val="sr-Latn-ME"/>
        </w:rPr>
        <w:t>parainfluence</w:t>
      </w:r>
      <w:proofErr w:type="spellEnd"/>
      <w:r w:rsidRPr="003A7FC3">
        <w:rPr>
          <w:szCs w:val="22"/>
          <w:lang w:val="sr-Latn-ME"/>
        </w:rPr>
        <w:t xml:space="preserve"> 1 ili 3.</w:t>
      </w:r>
    </w:p>
    <w:p w14:paraId="134D1818" w14:textId="713969ED" w:rsidR="00E705EC" w:rsidRPr="003A7FC3" w:rsidRDefault="00E705EC" w:rsidP="00455908">
      <w:pPr>
        <w:pStyle w:val="NASLOV123"/>
        <w:spacing w:before="0" w:after="0"/>
        <w:ind w:left="360"/>
        <w:rPr>
          <w:b w:val="0"/>
          <w:bCs w:val="0"/>
          <w:lang w:val="sr-Latn-ME"/>
        </w:rPr>
      </w:pPr>
    </w:p>
    <w:p w14:paraId="42A19F8F" w14:textId="77777777" w:rsidR="00455908" w:rsidRPr="003A7FC3" w:rsidRDefault="00455908" w:rsidP="00455908">
      <w:pPr>
        <w:pStyle w:val="NASLOV123"/>
        <w:spacing w:before="0" w:after="0"/>
        <w:ind w:left="360"/>
        <w:rPr>
          <w:b w:val="0"/>
          <w:bCs w:val="0"/>
          <w:lang w:val="sr-Latn-ME"/>
        </w:rPr>
      </w:pPr>
    </w:p>
    <w:p w14:paraId="4362F2B4" w14:textId="5DE13B32" w:rsidR="00177D7F" w:rsidRPr="003A7FC3" w:rsidRDefault="00177D7F" w:rsidP="00455908">
      <w:pPr>
        <w:pStyle w:val="NASLOV123"/>
        <w:spacing w:before="0" w:after="0"/>
        <w:rPr>
          <w:caps/>
          <w:lang w:val="sr-Latn-ME"/>
        </w:rPr>
      </w:pPr>
      <w:r w:rsidRPr="003A7FC3">
        <w:rPr>
          <w:lang w:val="sr-Latn-ME"/>
        </w:rPr>
        <w:t xml:space="preserve">2. </w:t>
      </w:r>
      <w:r w:rsidR="00F503BC" w:rsidRPr="003A7FC3">
        <w:rPr>
          <w:lang w:val="sr-Latn-ME"/>
        </w:rPr>
        <w:t>ŠTA TREBA DA ZNATE PRIJE NEGO ŠTO UZMETE LIJEK ISOPRINOSINE</w:t>
      </w:r>
    </w:p>
    <w:p w14:paraId="0107557C" w14:textId="77777777" w:rsidR="00455908" w:rsidRPr="003A7FC3" w:rsidRDefault="00455908" w:rsidP="004559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Cs w:val="22"/>
          <w:lang w:val="sr-Latn-ME"/>
        </w:rPr>
      </w:pPr>
    </w:p>
    <w:p w14:paraId="4605BD14" w14:textId="5574E879" w:rsidR="00DA260D" w:rsidRPr="003A7FC3" w:rsidRDefault="00F503BC" w:rsidP="004559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3A7FC3">
        <w:rPr>
          <w:b/>
          <w:szCs w:val="22"/>
          <w:lang w:val="sr-Latn-ME"/>
        </w:rPr>
        <w:t xml:space="preserve">Lijek </w:t>
      </w:r>
      <w:proofErr w:type="spellStart"/>
      <w:r w:rsidRPr="003A7FC3">
        <w:rPr>
          <w:b/>
          <w:szCs w:val="22"/>
          <w:lang w:val="sr-Latn-ME"/>
        </w:rPr>
        <w:t>Isoprinosine</w:t>
      </w:r>
      <w:proofErr w:type="spellEnd"/>
      <w:r w:rsidRPr="003A7FC3">
        <w:rPr>
          <w:b/>
          <w:szCs w:val="22"/>
          <w:lang w:val="sr-Latn-ME"/>
        </w:rPr>
        <w:t xml:space="preserve"> ne smijete koristiti</w:t>
      </w:r>
      <w:r w:rsidR="00DA260D" w:rsidRPr="003A7FC3">
        <w:rPr>
          <w:b/>
          <w:szCs w:val="22"/>
          <w:lang w:val="sr-Latn-ME"/>
        </w:rPr>
        <w:t>:</w:t>
      </w:r>
    </w:p>
    <w:p w14:paraId="6533925D" w14:textId="510706EA" w:rsidR="001E3B53" w:rsidRPr="003A7FC3" w:rsidRDefault="00323BD4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ukoliko </w:t>
      </w:r>
      <w:r w:rsidR="008D07E6" w:rsidRPr="003A7FC3">
        <w:rPr>
          <w:szCs w:val="22"/>
          <w:lang w:val="sr-Latn-ME"/>
        </w:rPr>
        <w:t>ste alergični (preos</w:t>
      </w:r>
      <w:r w:rsidR="00D95232" w:rsidRPr="003A7FC3">
        <w:rPr>
          <w:szCs w:val="22"/>
          <w:lang w:val="sr-Latn-ME"/>
        </w:rPr>
        <w:t>j</w:t>
      </w:r>
      <w:r w:rsidR="008D07E6" w:rsidRPr="003A7FC3">
        <w:rPr>
          <w:szCs w:val="22"/>
          <w:lang w:val="sr-Latn-ME"/>
        </w:rPr>
        <w:t xml:space="preserve">etljivi) na </w:t>
      </w:r>
      <w:proofErr w:type="spellStart"/>
      <w:r w:rsidR="008D07E6" w:rsidRPr="003A7FC3">
        <w:rPr>
          <w:szCs w:val="22"/>
          <w:lang w:val="sr-Latn-ME"/>
        </w:rPr>
        <w:t>inozin</w:t>
      </w:r>
      <w:proofErr w:type="spellEnd"/>
      <w:r w:rsidR="008D07E6" w:rsidRPr="003A7FC3">
        <w:rPr>
          <w:szCs w:val="22"/>
          <w:lang w:val="sr-Latn-ME"/>
        </w:rPr>
        <w:t xml:space="preserve"> </w:t>
      </w:r>
      <w:proofErr w:type="spellStart"/>
      <w:r w:rsidR="008D07E6" w:rsidRPr="003A7FC3">
        <w:rPr>
          <w:szCs w:val="22"/>
          <w:lang w:val="sr-Latn-ME"/>
        </w:rPr>
        <w:t>acedoben</w:t>
      </w:r>
      <w:proofErr w:type="spellEnd"/>
      <w:r w:rsidR="008D07E6" w:rsidRPr="003A7FC3">
        <w:rPr>
          <w:szCs w:val="22"/>
          <w:lang w:val="sr-Latn-ME"/>
        </w:rPr>
        <w:t xml:space="preserve"> </w:t>
      </w:r>
      <w:proofErr w:type="spellStart"/>
      <w:r w:rsidR="008D07E6" w:rsidRPr="003A7FC3">
        <w:rPr>
          <w:szCs w:val="22"/>
          <w:lang w:val="sr-Latn-ME"/>
        </w:rPr>
        <w:t>dimepranol</w:t>
      </w:r>
      <w:proofErr w:type="spellEnd"/>
      <w:r w:rsidR="008D07E6" w:rsidRPr="003A7FC3">
        <w:rPr>
          <w:szCs w:val="22"/>
          <w:lang w:val="sr-Latn-ME"/>
        </w:rPr>
        <w:t xml:space="preserve"> ili </w:t>
      </w:r>
      <w:r w:rsidR="002A0C52" w:rsidRPr="003A7FC3">
        <w:rPr>
          <w:szCs w:val="22"/>
          <w:lang w:val="sr-Latn-ME"/>
        </w:rPr>
        <w:t xml:space="preserve">na </w:t>
      </w:r>
      <w:r w:rsidR="008D07E6" w:rsidRPr="003A7FC3">
        <w:rPr>
          <w:szCs w:val="22"/>
          <w:lang w:val="sr-Latn-ME"/>
        </w:rPr>
        <w:t>bilo koj</w:t>
      </w:r>
      <w:r w:rsidR="002A0C52" w:rsidRPr="003A7FC3">
        <w:rPr>
          <w:szCs w:val="22"/>
          <w:lang w:val="sr-Latn-ME"/>
        </w:rPr>
        <w:t>u od pomoćnih supstanci ovog l</w:t>
      </w:r>
      <w:r w:rsidR="00D95232" w:rsidRPr="003A7FC3">
        <w:rPr>
          <w:szCs w:val="22"/>
          <w:lang w:val="sr-Latn-ME"/>
        </w:rPr>
        <w:t>ij</w:t>
      </w:r>
      <w:r w:rsidR="002A0C52" w:rsidRPr="003A7FC3">
        <w:rPr>
          <w:szCs w:val="22"/>
          <w:lang w:val="sr-Latn-ME"/>
        </w:rPr>
        <w:t xml:space="preserve">eka (navedene u </w:t>
      </w:r>
      <w:r w:rsidR="0042423B" w:rsidRPr="003A7FC3">
        <w:rPr>
          <w:szCs w:val="22"/>
          <w:lang w:val="sr-Latn-ME"/>
        </w:rPr>
        <w:t>dijelu</w:t>
      </w:r>
      <w:r w:rsidR="002A0C52" w:rsidRPr="003A7FC3">
        <w:rPr>
          <w:szCs w:val="22"/>
          <w:lang w:val="sr-Latn-ME"/>
        </w:rPr>
        <w:t xml:space="preserve"> 6)</w:t>
      </w:r>
      <w:r w:rsidR="008D07E6" w:rsidRPr="003A7FC3">
        <w:rPr>
          <w:szCs w:val="22"/>
          <w:lang w:val="sr-Latn-ME"/>
        </w:rPr>
        <w:t>. Alergijska reakcija može uključi</w:t>
      </w:r>
      <w:r w:rsidR="002A0C52" w:rsidRPr="003A7FC3">
        <w:rPr>
          <w:szCs w:val="22"/>
          <w:lang w:val="sr-Latn-ME"/>
        </w:rPr>
        <w:t>va</w:t>
      </w:r>
      <w:r w:rsidR="008D07E6" w:rsidRPr="003A7FC3">
        <w:rPr>
          <w:szCs w:val="22"/>
          <w:lang w:val="sr-Latn-ME"/>
        </w:rPr>
        <w:t>ti svrab, poteškoće pri disanju ili oticanje lica, usana, vrata ili jezika.</w:t>
      </w:r>
    </w:p>
    <w:p w14:paraId="0682DB6C" w14:textId="22339C68" w:rsidR="001E3B53" w:rsidRPr="003A7FC3" w:rsidRDefault="00323BD4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ukoliko </w:t>
      </w:r>
      <w:r w:rsidR="00DA4975" w:rsidRPr="003A7FC3">
        <w:rPr>
          <w:szCs w:val="22"/>
          <w:lang w:val="sr-Latn-ME"/>
        </w:rPr>
        <w:t xml:space="preserve">trenutno </w:t>
      </w:r>
      <w:r w:rsidR="002A0C52" w:rsidRPr="003A7FC3">
        <w:rPr>
          <w:szCs w:val="22"/>
          <w:lang w:val="sr-Latn-ME"/>
        </w:rPr>
        <w:t xml:space="preserve">bolujete </w:t>
      </w:r>
      <w:r w:rsidR="00DA4975" w:rsidRPr="003A7FC3">
        <w:rPr>
          <w:szCs w:val="22"/>
          <w:lang w:val="sr-Latn-ME"/>
        </w:rPr>
        <w:t xml:space="preserve">od </w:t>
      </w:r>
      <w:r w:rsidR="008D07E6" w:rsidRPr="003A7FC3">
        <w:rPr>
          <w:szCs w:val="22"/>
          <w:lang w:val="sr-Latn-ME"/>
        </w:rPr>
        <w:t xml:space="preserve">gihta </w:t>
      </w:r>
    </w:p>
    <w:p w14:paraId="65286558" w14:textId="358A1A4F" w:rsidR="001E3B53" w:rsidRPr="003A7FC3" w:rsidRDefault="00323BD4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ukoliko </w:t>
      </w:r>
      <w:r w:rsidR="002A0C52" w:rsidRPr="003A7FC3">
        <w:rPr>
          <w:szCs w:val="22"/>
          <w:lang w:val="sr-Latn-ME"/>
        </w:rPr>
        <w:t xml:space="preserve">Vam je rečeno da </w:t>
      </w:r>
      <w:r w:rsidR="008D07E6" w:rsidRPr="003A7FC3">
        <w:rPr>
          <w:szCs w:val="22"/>
          <w:lang w:val="sr-Latn-ME"/>
        </w:rPr>
        <w:t>imate pov</w:t>
      </w:r>
      <w:r w:rsidR="00EF6D70" w:rsidRPr="003A7FC3">
        <w:rPr>
          <w:szCs w:val="22"/>
          <w:lang w:val="sr-Latn-ME"/>
        </w:rPr>
        <w:t>eća</w:t>
      </w:r>
      <w:r w:rsidR="008D07E6" w:rsidRPr="003A7FC3">
        <w:rPr>
          <w:szCs w:val="22"/>
          <w:lang w:val="sr-Latn-ME"/>
        </w:rPr>
        <w:t>ne vr</w:t>
      </w:r>
      <w:r w:rsidR="003B1020" w:rsidRPr="003A7FC3">
        <w:rPr>
          <w:szCs w:val="22"/>
          <w:lang w:val="sr-Latn-ME"/>
        </w:rPr>
        <w:t>ij</w:t>
      </w:r>
      <w:r w:rsidR="008D07E6" w:rsidRPr="003A7FC3">
        <w:rPr>
          <w:szCs w:val="22"/>
          <w:lang w:val="sr-Latn-ME"/>
        </w:rPr>
        <w:t>ednosti mokraćne kiseline</w:t>
      </w:r>
      <w:r w:rsidR="002A0C52" w:rsidRPr="003A7FC3">
        <w:rPr>
          <w:szCs w:val="22"/>
          <w:lang w:val="sr-Latn-ME"/>
        </w:rPr>
        <w:t xml:space="preserve"> u krvi</w:t>
      </w:r>
      <w:r w:rsidR="00DA260D" w:rsidRPr="003A7FC3">
        <w:rPr>
          <w:szCs w:val="22"/>
          <w:lang w:val="sr-Latn-ME"/>
        </w:rPr>
        <w:t>.</w:t>
      </w:r>
    </w:p>
    <w:p w14:paraId="59C4DA20" w14:textId="77777777" w:rsidR="00DA260D" w:rsidRPr="003A7FC3" w:rsidRDefault="00DA260D" w:rsidP="00455908">
      <w:pPr>
        <w:rPr>
          <w:b/>
          <w:bCs/>
          <w:iCs/>
          <w:szCs w:val="22"/>
          <w:lang w:val="sr-Latn-ME"/>
        </w:rPr>
      </w:pPr>
    </w:p>
    <w:p w14:paraId="6FF0F2CF" w14:textId="7A0D11BF" w:rsidR="00DA260D" w:rsidRPr="003A7FC3" w:rsidRDefault="00DA260D" w:rsidP="00455908">
      <w:pPr>
        <w:rPr>
          <w:b/>
          <w:bCs/>
          <w:szCs w:val="22"/>
          <w:lang w:val="sr-Latn-ME"/>
        </w:rPr>
      </w:pPr>
      <w:r w:rsidRPr="003A7FC3">
        <w:rPr>
          <w:b/>
          <w:bCs/>
          <w:iCs/>
          <w:szCs w:val="22"/>
          <w:lang w:val="sr-Latn-ME"/>
        </w:rPr>
        <w:t>Upozorenja i m</w:t>
      </w:r>
      <w:r w:rsidR="00F503BC" w:rsidRPr="003A7FC3">
        <w:rPr>
          <w:b/>
          <w:bCs/>
          <w:iCs/>
          <w:szCs w:val="22"/>
          <w:lang w:val="sr-Latn-ME"/>
        </w:rPr>
        <w:t>j</w:t>
      </w:r>
      <w:r w:rsidRPr="003A7FC3">
        <w:rPr>
          <w:b/>
          <w:bCs/>
          <w:iCs/>
          <w:szCs w:val="22"/>
          <w:lang w:val="sr-Latn-ME"/>
        </w:rPr>
        <w:t>ere opreza</w:t>
      </w:r>
    </w:p>
    <w:p w14:paraId="099FF2B4" w14:textId="7DAD8171" w:rsidR="00DA260D" w:rsidRPr="003A7FC3" w:rsidRDefault="00323BD4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Razgovarajte sa svojim </w:t>
      </w:r>
      <w:r w:rsidR="00552D94" w:rsidRPr="003A7FC3">
        <w:rPr>
          <w:szCs w:val="22"/>
          <w:lang w:val="sr-Latn-ME"/>
        </w:rPr>
        <w:t>ljekar</w:t>
      </w:r>
      <w:r w:rsidRPr="003A7FC3">
        <w:rPr>
          <w:szCs w:val="22"/>
          <w:lang w:val="sr-Latn-ME"/>
        </w:rPr>
        <w:t>om ili farmaceutom pr</w:t>
      </w:r>
      <w:r w:rsidR="0045590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 xml:space="preserve">e nego što uzmete </w:t>
      </w:r>
      <w:r w:rsidR="006A436C" w:rsidRPr="003A7FC3">
        <w:rPr>
          <w:szCs w:val="22"/>
          <w:lang w:val="sr-Latn-ME"/>
        </w:rPr>
        <w:t xml:space="preserve">lijek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  <w:r w:rsidRPr="003A7FC3">
        <w:rPr>
          <w:szCs w:val="22"/>
          <w:lang w:val="sr-Latn-ME"/>
        </w:rPr>
        <w:t>.</w:t>
      </w:r>
    </w:p>
    <w:p w14:paraId="044BCC08" w14:textId="77777777" w:rsidR="00455908" w:rsidRPr="003A7FC3" w:rsidRDefault="00455908" w:rsidP="00455908">
      <w:pPr>
        <w:rPr>
          <w:szCs w:val="22"/>
          <w:lang w:val="sr-Latn-ME"/>
        </w:rPr>
      </w:pPr>
    </w:p>
    <w:p w14:paraId="582E8E79" w14:textId="04E52C2B" w:rsidR="00DA260D" w:rsidRPr="003A7FC3" w:rsidRDefault="00190F01" w:rsidP="004559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>P</w:t>
      </w:r>
      <w:r w:rsidR="00DA260D" w:rsidRPr="003A7FC3">
        <w:rPr>
          <w:szCs w:val="22"/>
          <w:lang w:val="sr-Latn-ME"/>
        </w:rPr>
        <w:t xml:space="preserve">osebno vodite računa i recite Vašem </w:t>
      </w:r>
      <w:r w:rsidR="002A0C52" w:rsidRPr="003A7FC3">
        <w:rPr>
          <w:szCs w:val="22"/>
          <w:lang w:val="sr-Latn-ME"/>
        </w:rPr>
        <w:t>l</w:t>
      </w:r>
      <w:r w:rsidR="00D95232" w:rsidRPr="003A7FC3">
        <w:rPr>
          <w:szCs w:val="22"/>
          <w:lang w:val="sr-Latn-ME"/>
        </w:rPr>
        <w:t>j</w:t>
      </w:r>
      <w:r w:rsidR="002A0C52" w:rsidRPr="003A7FC3">
        <w:rPr>
          <w:szCs w:val="22"/>
          <w:lang w:val="sr-Latn-ME"/>
        </w:rPr>
        <w:t>ekaru</w:t>
      </w:r>
      <w:r w:rsidR="00DA260D" w:rsidRPr="003A7FC3">
        <w:rPr>
          <w:szCs w:val="22"/>
          <w:lang w:val="sr-Latn-ME"/>
        </w:rPr>
        <w:t>:</w:t>
      </w:r>
    </w:p>
    <w:p w14:paraId="0D1CA2CF" w14:textId="71C81EA3" w:rsidR="008D07E6" w:rsidRPr="003A7FC3" w:rsidRDefault="00323BD4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ako </w:t>
      </w:r>
      <w:r w:rsidR="002A0C52" w:rsidRPr="003A7FC3">
        <w:rPr>
          <w:szCs w:val="22"/>
          <w:lang w:val="sr-Latn-ME"/>
        </w:rPr>
        <w:t xml:space="preserve">ste ikada ranije </w:t>
      </w:r>
      <w:r w:rsidR="00471C2D" w:rsidRPr="003A7FC3">
        <w:rPr>
          <w:szCs w:val="22"/>
          <w:lang w:val="sr-Latn-ME"/>
        </w:rPr>
        <w:t xml:space="preserve">imali </w:t>
      </w:r>
      <w:r w:rsidR="008D07E6" w:rsidRPr="003A7FC3">
        <w:rPr>
          <w:szCs w:val="22"/>
          <w:lang w:val="sr-Latn-ME"/>
        </w:rPr>
        <w:t xml:space="preserve">giht ili </w:t>
      </w:r>
      <w:r w:rsidR="00471C2D" w:rsidRPr="003A7FC3">
        <w:rPr>
          <w:szCs w:val="22"/>
          <w:lang w:val="sr-Latn-ME"/>
        </w:rPr>
        <w:t>pov</w:t>
      </w:r>
      <w:r w:rsidR="00CF1257" w:rsidRPr="003A7FC3">
        <w:rPr>
          <w:szCs w:val="22"/>
          <w:lang w:val="sr-Latn-ME"/>
        </w:rPr>
        <w:t>eć</w:t>
      </w:r>
      <w:r w:rsidR="00455908" w:rsidRPr="003A7FC3">
        <w:rPr>
          <w:szCs w:val="22"/>
          <w:lang w:val="sr-Latn-ME"/>
        </w:rPr>
        <w:t>a</w:t>
      </w:r>
      <w:r w:rsidR="00471C2D" w:rsidRPr="003A7FC3">
        <w:rPr>
          <w:szCs w:val="22"/>
          <w:lang w:val="sr-Latn-ME"/>
        </w:rPr>
        <w:t>ne vr</w:t>
      </w:r>
      <w:r w:rsidR="003B1020" w:rsidRPr="003A7FC3">
        <w:rPr>
          <w:szCs w:val="22"/>
          <w:lang w:val="sr-Latn-ME"/>
        </w:rPr>
        <w:t>ij</w:t>
      </w:r>
      <w:r w:rsidR="00471C2D" w:rsidRPr="003A7FC3">
        <w:rPr>
          <w:szCs w:val="22"/>
          <w:lang w:val="sr-Latn-ME"/>
        </w:rPr>
        <w:t xml:space="preserve">ednosti </w:t>
      </w:r>
      <w:r w:rsidR="008D07E6" w:rsidRPr="003A7FC3">
        <w:rPr>
          <w:szCs w:val="22"/>
          <w:lang w:val="sr-Latn-ME"/>
        </w:rPr>
        <w:t>mokraćne kiseline</w:t>
      </w:r>
    </w:p>
    <w:p w14:paraId="1E9E936D" w14:textId="7AC441B1" w:rsidR="008D07E6" w:rsidRPr="003A7FC3" w:rsidRDefault="00323BD4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ako </w:t>
      </w:r>
      <w:r w:rsidR="00471C2D" w:rsidRPr="003A7FC3">
        <w:rPr>
          <w:szCs w:val="22"/>
          <w:lang w:val="sr-Latn-ME"/>
        </w:rPr>
        <w:t>ste ikada ranije imali</w:t>
      </w:r>
      <w:r w:rsidR="008D07E6" w:rsidRPr="003A7FC3">
        <w:rPr>
          <w:szCs w:val="22"/>
          <w:lang w:val="sr-Latn-ME"/>
        </w:rPr>
        <w:t xml:space="preserve"> bubrežne</w:t>
      </w:r>
      <w:r w:rsidR="00784DC1" w:rsidRPr="003A7FC3">
        <w:rPr>
          <w:szCs w:val="22"/>
          <w:lang w:val="sr-Latn-ME"/>
        </w:rPr>
        <w:t xml:space="preserve"> ili žučne</w:t>
      </w:r>
      <w:r w:rsidR="008D07E6" w:rsidRPr="003A7FC3">
        <w:rPr>
          <w:szCs w:val="22"/>
          <w:lang w:val="sr-Latn-ME"/>
        </w:rPr>
        <w:t xml:space="preserve"> kamence</w:t>
      </w:r>
    </w:p>
    <w:p w14:paraId="448A873A" w14:textId="56192BAB" w:rsidR="008D07E6" w:rsidRPr="003A7FC3" w:rsidRDefault="00323BD4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ako </w:t>
      </w:r>
      <w:r w:rsidR="008D07E6" w:rsidRPr="003A7FC3">
        <w:rPr>
          <w:szCs w:val="22"/>
          <w:lang w:val="sr-Latn-ME"/>
        </w:rPr>
        <w:t>imate poremećaj u radu bubrega (</w:t>
      </w:r>
      <w:r w:rsidR="00471C2D" w:rsidRPr="003A7FC3">
        <w:rPr>
          <w:szCs w:val="22"/>
          <w:lang w:val="sr-Latn-ME"/>
        </w:rPr>
        <w:t xml:space="preserve">biće Vam </w:t>
      </w:r>
      <w:r w:rsidR="008D07E6" w:rsidRPr="003A7FC3">
        <w:rPr>
          <w:szCs w:val="22"/>
          <w:lang w:val="sr-Latn-ME"/>
        </w:rPr>
        <w:t>potreb</w:t>
      </w:r>
      <w:r w:rsidR="00471C2D" w:rsidRPr="003A7FC3">
        <w:rPr>
          <w:szCs w:val="22"/>
          <w:lang w:val="sr-Latn-ME"/>
        </w:rPr>
        <w:t>a</w:t>
      </w:r>
      <w:r w:rsidR="008D07E6" w:rsidRPr="003A7FC3">
        <w:rPr>
          <w:szCs w:val="22"/>
          <w:lang w:val="sr-Latn-ME"/>
        </w:rPr>
        <w:t>n</w:t>
      </w:r>
      <w:r w:rsidR="00471C2D" w:rsidRPr="003A7FC3">
        <w:rPr>
          <w:szCs w:val="22"/>
          <w:lang w:val="sr-Latn-ME"/>
        </w:rPr>
        <w:t xml:space="preserve"> nadzor</w:t>
      </w:r>
      <w:r w:rsidR="008D07E6" w:rsidRPr="003A7FC3">
        <w:rPr>
          <w:szCs w:val="22"/>
          <w:lang w:val="sr-Latn-ME"/>
        </w:rPr>
        <w:t>).</w:t>
      </w:r>
    </w:p>
    <w:p w14:paraId="1172929E" w14:textId="48A216D2" w:rsidR="001E3B53" w:rsidRPr="003A7FC3" w:rsidRDefault="00323BD4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ako </w:t>
      </w:r>
      <w:r w:rsidR="008D07E6" w:rsidRPr="003A7FC3">
        <w:rPr>
          <w:szCs w:val="22"/>
          <w:lang w:val="sr-Latn-ME"/>
        </w:rPr>
        <w:t>ste dugo na terapiji ovim l</w:t>
      </w:r>
      <w:r w:rsidR="00D95232" w:rsidRPr="003A7FC3">
        <w:rPr>
          <w:szCs w:val="22"/>
          <w:lang w:val="sr-Latn-ME"/>
        </w:rPr>
        <w:t>ij</w:t>
      </w:r>
      <w:r w:rsidR="008D07E6" w:rsidRPr="003A7FC3">
        <w:rPr>
          <w:szCs w:val="22"/>
          <w:lang w:val="sr-Latn-ME"/>
        </w:rPr>
        <w:t xml:space="preserve">ekom, potrebno je da redovno </w:t>
      </w:r>
      <w:r w:rsidR="00471C2D" w:rsidRPr="003A7FC3">
        <w:rPr>
          <w:szCs w:val="22"/>
          <w:lang w:val="sr-Latn-ME"/>
        </w:rPr>
        <w:t xml:space="preserve">radite analize </w:t>
      </w:r>
      <w:r w:rsidR="008D07E6" w:rsidRPr="003A7FC3">
        <w:rPr>
          <w:szCs w:val="22"/>
          <w:lang w:val="sr-Latn-ME"/>
        </w:rPr>
        <w:t>krv</w:t>
      </w:r>
      <w:r w:rsidR="002008B1" w:rsidRPr="003A7FC3">
        <w:rPr>
          <w:szCs w:val="22"/>
          <w:lang w:val="sr-Latn-ME"/>
        </w:rPr>
        <w:t>i</w:t>
      </w:r>
      <w:r w:rsidR="008D07E6" w:rsidRPr="003A7FC3">
        <w:rPr>
          <w:szCs w:val="22"/>
          <w:lang w:val="sr-Latn-ME"/>
        </w:rPr>
        <w:t xml:space="preserve"> i </w:t>
      </w:r>
      <w:r w:rsidR="00471C2D" w:rsidRPr="003A7FC3">
        <w:rPr>
          <w:szCs w:val="22"/>
          <w:lang w:val="sr-Latn-ME"/>
        </w:rPr>
        <w:t>prov</w:t>
      </w:r>
      <w:r w:rsidR="00D95232" w:rsidRPr="003A7FC3">
        <w:rPr>
          <w:szCs w:val="22"/>
          <w:lang w:val="sr-Latn-ME"/>
        </w:rPr>
        <w:t>j</w:t>
      </w:r>
      <w:r w:rsidR="00471C2D" w:rsidRPr="003A7FC3">
        <w:rPr>
          <w:szCs w:val="22"/>
          <w:lang w:val="sr-Latn-ME"/>
        </w:rPr>
        <w:t xml:space="preserve">eravate </w:t>
      </w:r>
      <w:r w:rsidR="008D07E6" w:rsidRPr="003A7FC3">
        <w:rPr>
          <w:szCs w:val="22"/>
          <w:lang w:val="sr-Latn-ME"/>
        </w:rPr>
        <w:t>funkciju bubrega i jetre. Kod pacijenata na dugotrajnoj terapiji, mogući su bubrežni i žučni kamenci.</w:t>
      </w:r>
    </w:p>
    <w:p w14:paraId="736F6301" w14:textId="254C567E" w:rsidR="00DA260D" w:rsidRPr="003A7FC3" w:rsidRDefault="008D07E6" w:rsidP="00455908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3A7FC3">
        <w:rPr>
          <w:color w:val="000000"/>
          <w:szCs w:val="22"/>
          <w:lang w:val="sr-Latn-ME"/>
        </w:rPr>
        <w:t xml:space="preserve">uočite znake alergijske reakcije kao </w:t>
      </w:r>
      <w:r w:rsidR="00323BD4" w:rsidRPr="003A7FC3">
        <w:rPr>
          <w:color w:val="000000"/>
          <w:szCs w:val="22"/>
          <w:lang w:val="sr-Latn-ME"/>
        </w:rPr>
        <w:t xml:space="preserve">što su </w:t>
      </w:r>
      <w:r w:rsidRPr="003A7FC3">
        <w:rPr>
          <w:color w:val="000000"/>
          <w:szCs w:val="22"/>
          <w:lang w:val="sr-Latn-ME"/>
        </w:rPr>
        <w:t xml:space="preserve">osip, svrab, </w:t>
      </w:r>
      <w:r w:rsidRPr="003A7FC3">
        <w:rPr>
          <w:szCs w:val="22"/>
          <w:lang w:val="sr-Latn-ME"/>
        </w:rPr>
        <w:t xml:space="preserve">poteškoće pri disanju ili oticanje lica, usana, </w:t>
      </w:r>
      <w:r w:rsidR="00B266B9" w:rsidRPr="003A7FC3">
        <w:rPr>
          <w:szCs w:val="22"/>
          <w:lang w:val="sr-Latn-ME"/>
        </w:rPr>
        <w:t>grla</w:t>
      </w:r>
      <w:r w:rsidRPr="003A7FC3">
        <w:rPr>
          <w:szCs w:val="22"/>
          <w:lang w:val="sr-Latn-ME"/>
        </w:rPr>
        <w:t xml:space="preserve"> ili jezika. U tom slučaju </w:t>
      </w:r>
      <w:r w:rsidR="005C4C44" w:rsidRPr="003A7FC3">
        <w:rPr>
          <w:szCs w:val="22"/>
          <w:lang w:val="sr-Latn-ME"/>
        </w:rPr>
        <w:t xml:space="preserve">odmah </w:t>
      </w:r>
      <w:r w:rsidRPr="003A7FC3">
        <w:rPr>
          <w:szCs w:val="22"/>
          <w:lang w:val="sr-Latn-ME"/>
        </w:rPr>
        <w:t xml:space="preserve">prekinite da uzimate </w:t>
      </w:r>
      <w:r w:rsidR="006A436C" w:rsidRPr="003A7FC3">
        <w:rPr>
          <w:szCs w:val="22"/>
          <w:lang w:val="sr-Latn-ME"/>
        </w:rPr>
        <w:t xml:space="preserve">lijek </w:t>
      </w:r>
      <w:r w:rsidRPr="003A7FC3">
        <w:rPr>
          <w:szCs w:val="22"/>
          <w:lang w:val="sr-Latn-ME"/>
        </w:rPr>
        <w:t>i pos</w:t>
      </w:r>
      <w:r w:rsidR="003B1020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etite svog l</w:t>
      </w:r>
      <w:r w:rsidR="00D95232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ekara</w:t>
      </w:r>
      <w:r w:rsidR="00DA260D" w:rsidRPr="003A7FC3">
        <w:rPr>
          <w:szCs w:val="22"/>
          <w:lang w:val="sr-Latn-ME"/>
        </w:rPr>
        <w:t>.</w:t>
      </w:r>
    </w:p>
    <w:p w14:paraId="133612A1" w14:textId="77777777" w:rsidR="004D1D48" w:rsidRPr="003A7FC3" w:rsidRDefault="004D1D48" w:rsidP="00455908">
      <w:pPr>
        <w:rPr>
          <w:szCs w:val="22"/>
          <w:lang w:val="sr-Latn-ME"/>
        </w:rPr>
      </w:pPr>
    </w:p>
    <w:p w14:paraId="31FE806D" w14:textId="77777777" w:rsidR="00F503BC" w:rsidRPr="003A7FC3" w:rsidRDefault="00F503BC" w:rsidP="00455908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  <w:r w:rsidRPr="003A7FC3">
        <w:rPr>
          <w:b/>
          <w:szCs w:val="22"/>
          <w:lang w:val="sr-Latn-ME"/>
        </w:rPr>
        <w:t>Primjena drugih ljekova</w:t>
      </w:r>
    </w:p>
    <w:p w14:paraId="3CF0B229" w14:textId="77777777" w:rsidR="00455908" w:rsidRPr="003A7FC3" w:rsidRDefault="00471C2D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Obav</w:t>
      </w:r>
      <w:r w:rsidR="00D95232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estite Vašeg l</w:t>
      </w:r>
      <w:r w:rsidR="00D95232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ekara ili farmaceuta ukoliko uzimate, donedavno ste uzimali ili ćete možda uzimati bilo koje druge l</w:t>
      </w:r>
      <w:r w:rsidR="00D95232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ekove</w:t>
      </w:r>
      <w:r w:rsidR="008D07E6" w:rsidRPr="003A7FC3">
        <w:rPr>
          <w:szCs w:val="22"/>
          <w:lang w:val="sr-Latn-ME"/>
        </w:rPr>
        <w:t>, uključujući i l</w:t>
      </w:r>
      <w:r w:rsidR="00D95232" w:rsidRPr="003A7FC3">
        <w:rPr>
          <w:szCs w:val="22"/>
          <w:lang w:val="sr-Latn-ME"/>
        </w:rPr>
        <w:t>j</w:t>
      </w:r>
      <w:r w:rsidR="008D07E6" w:rsidRPr="003A7FC3">
        <w:rPr>
          <w:szCs w:val="22"/>
          <w:lang w:val="sr-Latn-ME"/>
        </w:rPr>
        <w:t xml:space="preserve">ekove koji se izdaju bez </w:t>
      </w:r>
      <w:r w:rsidRPr="003A7FC3">
        <w:rPr>
          <w:szCs w:val="22"/>
          <w:lang w:val="sr-Latn-ME"/>
        </w:rPr>
        <w:t>l</w:t>
      </w:r>
      <w:r w:rsidR="00D95232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 xml:space="preserve">ekarskog </w:t>
      </w:r>
      <w:r w:rsidR="008D07E6" w:rsidRPr="003A7FC3">
        <w:rPr>
          <w:szCs w:val="22"/>
          <w:lang w:val="sr-Latn-ME"/>
        </w:rPr>
        <w:t xml:space="preserve">recepta. </w:t>
      </w:r>
    </w:p>
    <w:p w14:paraId="7B11D6FE" w14:textId="77777777" w:rsidR="00455908" w:rsidRPr="003A7FC3" w:rsidRDefault="00455908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F2F4C8E" w14:textId="2E25407B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Posebno recite Vašem </w:t>
      </w:r>
      <w:r w:rsidR="00471C2D" w:rsidRPr="003A7FC3">
        <w:rPr>
          <w:szCs w:val="22"/>
          <w:lang w:val="sr-Latn-ME"/>
        </w:rPr>
        <w:t>l</w:t>
      </w:r>
      <w:r w:rsidR="00D95232" w:rsidRPr="003A7FC3">
        <w:rPr>
          <w:szCs w:val="22"/>
          <w:lang w:val="sr-Latn-ME"/>
        </w:rPr>
        <w:t>j</w:t>
      </w:r>
      <w:r w:rsidR="00471C2D" w:rsidRPr="003A7FC3">
        <w:rPr>
          <w:szCs w:val="22"/>
          <w:lang w:val="sr-Latn-ME"/>
        </w:rPr>
        <w:t xml:space="preserve">ekaru </w:t>
      </w:r>
      <w:r w:rsidRPr="003A7FC3">
        <w:rPr>
          <w:szCs w:val="22"/>
          <w:lang w:val="sr-Latn-ME"/>
        </w:rPr>
        <w:t>ako uzimate sl</w:t>
      </w:r>
      <w:r w:rsidR="003B1020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edeće l</w:t>
      </w:r>
      <w:r w:rsidR="00D95232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ekove, pošto oni mogu da reaguju sa l</w:t>
      </w:r>
      <w:r w:rsidR="00455908" w:rsidRPr="003A7FC3">
        <w:rPr>
          <w:szCs w:val="22"/>
          <w:lang w:val="sr-Latn-ME"/>
        </w:rPr>
        <w:t>i</w:t>
      </w:r>
      <w:r w:rsidR="00D95232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 xml:space="preserve">ekom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  <w:r w:rsidRPr="003A7FC3">
        <w:rPr>
          <w:szCs w:val="22"/>
          <w:lang w:val="sr-Latn-ME"/>
        </w:rPr>
        <w:t>:</w:t>
      </w:r>
    </w:p>
    <w:p w14:paraId="3498C3B8" w14:textId="77777777" w:rsidR="008D07E6" w:rsidRPr="003A7FC3" w:rsidRDefault="008D07E6" w:rsidP="00455908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A7FC3">
        <w:rPr>
          <w:szCs w:val="22"/>
          <w:lang w:val="sr-Latn-ME"/>
        </w:rPr>
        <w:t>alopurinol</w:t>
      </w:r>
      <w:proofErr w:type="spellEnd"/>
      <w:r w:rsidRPr="003A7FC3">
        <w:rPr>
          <w:szCs w:val="22"/>
          <w:lang w:val="sr-Latn-ME"/>
        </w:rPr>
        <w:t xml:space="preserve"> ili drugu terapiju protiv gihta</w:t>
      </w:r>
    </w:p>
    <w:p w14:paraId="63994567" w14:textId="52B35E64" w:rsidR="008D07E6" w:rsidRPr="003A7FC3" w:rsidRDefault="008D07E6" w:rsidP="00455908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A7FC3">
        <w:rPr>
          <w:szCs w:val="22"/>
          <w:lang w:val="sr-Latn-ME"/>
        </w:rPr>
        <w:t>diuretike</w:t>
      </w:r>
      <w:proofErr w:type="spellEnd"/>
      <w:r w:rsidRPr="003A7FC3">
        <w:rPr>
          <w:szCs w:val="22"/>
          <w:lang w:val="sr-Latn-ME"/>
        </w:rPr>
        <w:t xml:space="preserve"> (</w:t>
      </w:r>
      <w:r w:rsidR="00552D94" w:rsidRPr="003A7FC3">
        <w:rPr>
          <w:szCs w:val="22"/>
          <w:lang w:val="sr-Latn-ME"/>
        </w:rPr>
        <w:t>ljekov</w:t>
      </w:r>
      <w:r w:rsidR="00742362" w:rsidRPr="003A7FC3">
        <w:rPr>
          <w:szCs w:val="22"/>
          <w:lang w:val="sr-Latn-ME"/>
        </w:rPr>
        <w:t>i za izbacivanje viška tečnosti iz organizma</w:t>
      </w:r>
      <w:r w:rsidRPr="003A7FC3">
        <w:rPr>
          <w:szCs w:val="22"/>
          <w:lang w:val="sr-Latn-ME"/>
        </w:rPr>
        <w:t>)</w:t>
      </w:r>
    </w:p>
    <w:p w14:paraId="0A087F46" w14:textId="7C9EDC3D" w:rsidR="008D07E6" w:rsidRPr="003A7FC3" w:rsidRDefault="00552D94" w:rsidP="00455908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ljekov</w:t>
      </w:r>
      <w:r w:rsidR="008D07E6" w:rsidRPr="003A7FC3">
        <w:rPr>
          <w:szCs w:val="22"/>
          <w:lang w:val="sr-Latn-ME"/>
        </w:rPr>
        <w:t xml:space="preserve">e koji smanjuju odgovor imunog sistema, </w:t>
      </w:r>
      <w:r w:rsidR="004745ED" w:rsidRPr="003A7FC3">
        <w:rPr>
          <w:szCs w:val="22"/>
          <w:lang w:val="sr-Latn-ME"/>
        </w:rPr>
        <w:t>(</w:t>
      </w:r>
      <w:r w:rsidR="008D07E6" w:rsidRPr="003A7FC3">
        <w:rPr>
          <w:szCs w:val="22"/>
          <w:lang w:val="sr-Latn-ME"/>
        </w:rPr>
        <w:t>npr. nakon transplantacije organa</w:t>
      </w:r>
      <w:r w:rsidR="004745ED" w:rsidRPr="003A7FC3">
        <w:rPr>
          <w:szCs w:val="22"/>
          <w:lang w:val="sr-Latn-ME"/>
        </w:rPr>
        <w:t>)</w:t>
      </w:r>
    </w:p>
    <w:p w14:paraId="006D32CB" w14:textId="2426B44B" w:rsidR="00237011" w:rsidRPr="003A7FC3" w:rsidRDefault="008D07E6" w:rsidP="00455908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A7FC3">
        <w:rPr>
          <w:szCs w:val="22"/>
          <w:lang w:val="sr-Latn-ME"/>
        </w:rPr>
        <w:t>zidovudin</w:t>
      </w:r>
      <w:proofErr w:type="spellEnd"/>
      <w:r w:rsidR="00E63469" w:rsidRPr="003A7FC3">
        <w:rPr>
          <w:szCs w:val="22"/>
          <w:lang w:val="sr-Latn-ME"/>
        </w:rPr>
        <w:t xml:space="preserve"> (</w:t>
      </w:r>
      <w:r w:rsidR="006A436C" w:rsidRPr="003A7FC3">
        <w:rPr>
          <w:szCs w:val="22"/>
          <w:lang w:val="sr-Latn-ME"/>
        </w:rPr>
        <w:t xml:space="preserve">lijek </w:t>
      </w:r>
      <w:r w:rsidR="00742362" w:rsidRPr="003A7FC3">
        <w:rPr>
          <w:szCs w:val="22"/>
          <w:lang w:val="sr-Latn-ME"/>
        </w:rPr>
        <w:t>koji se koristi u terapiji AIDS-a</w:t>
      </w:r>
      <w:r w:rsidR="00E63469" w:rsidRPr="003A7FC3">
        <w:rPr>
          <w:szCs w:val="22"/>
          <w:lang w:val="sr-Latn-ME"/>
        </w:rPr>
        <w:t>)</w:t>
      </w:r>
      <w:r w:rsidRPr="003A7FC3">
        <w:rPr>
          <w:szCs w:val="22"/>
          <w:lang w:val="sr-Latn-ME"/>
        </w:rPr>
        <w:t>.</w:t>
      </w:r>
    </w:p>
    <w:p w14:paraId="0A999BE7" w14:textId="41A1F6FF" w:rsidR="00D97357" w:rsidRPr="003A7FC3" w:rsidRDefault="00D97357" w:rsidP="0045590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Nema dostupnih podataka o istovremenoj prim</w:t>
      </w:r>
      <w:r w:rsidR="003B1020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 xml:space="preserve">eni </w:t>
      </w:r>
      <w:r w:rsidR="00552D94" w:rsidRPr="003A7FC3">
        <w:rPr>
          <w:szCs w:val="22"/>
          <w:lang w:val="sr-Latn-ME"/>
        </w:rPr>
        <w:t>lijeka</w:t>
      </w:r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  <w:r w:rsidRPr="003A7FC3">
        <w:rPr>
          <w:szCs w:val="22"/>
          <w:lang w:val="sr-Latn-ME"/>
        </w:rPr>
        <w:t xml:space="preserve"> sa </w:t>
      </w:r>
      <w:proofErr w:type="spellStart"/>
      <w:r w:rsidRPr="003A7FC3">
        <w:rPr>
          <w:szCs w:val="22"/>
          <w:lang w:val="sr-Latn-ME"/>
        </w:rPr>
        <w:t>oseltamivirom</w:t>
      </w:r>
      <w:proofErr w:type="spellEnd"/>
      <w:r w:rsidRPr="003A7FC3">
        <w:rPr>
          <w:szCs w:val="22"/>
          <w:lang w:val="sr-Latn-ME"/>
        </w:rPr>
        <w:t xml:space="preserve">, </w:t>
      </w:r>
      <w:proofErr w:type="spellStart"/>
      <w:r w:rsidRPr="003A7FC3">
        <w:rPr>
          <w:szCs w:val="22"/>
          <w:lang w:val="sr-Latn-ME"/>
        </w:rPr>
        <w:t>aciklovirom</w:t>
      </w:r>
      <w:proofErr w:type="spellEnd"/>
      <w:r w:rsidRPr="003A7FC3">
        <w:rPr>
          <w:szCs w:val="22"/>
          <w:lang w:val="sr-Latn-ME"/>
        </w:rPr>
        <w:t xml:space="preserve"> i </w:t>
      </w:r>
      <w:proofErr w:type="spellStart"/>
      <w:r w:rsidRPr="003A7FC3">
        <w:rPr>
          <w:szCs w:val="22"/>
          <w:lang w:val="sr-Latn-ME"/>
        </w:rPr>
        <w:t>ganciklovirom</w:t>
      </w:r>
      <w:proofErr w:type="spellEnd"/>
      <w:r w:rsidRPr="003A7FC3">
        <w:rPr>
          <w:szCs w:val="22"/>
          <w:lang w:val="sr-Latn-ME"/>
        </w:rPr>
        <w:t>.</w:t>
      </w:r>
    </w:p>
    <w:p w14:paraId="4E247AAE" w14:textId="77777777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206C9CB" w14:textId="77777777" w:rsidR="00F503BC" w:rsidRPr="003A7FC3" w:rsidRDefault="00F503BC" w:rsidP="00455908">
      <w:pPr>
        <w:rPr>
          <w:b/>
          <w:bCs/>
          <w:iCs/>
          <w:szCs w:val="22"/>
          <w:lang w:val="sr-Latn-ME"/>
        </w:rPr>
      </w:pPr>
      <w:r w:rsidRPr="003A7FC3">
        <w:rPr>
          <w:b/>
          <w:bCs/>
          <w:iCs/>
          <w:szCs w:val="22"/>
          <w:lang w:val="sr-Latn-ME"/>
        </w:rPr>
        <w:t>Plodnost, trudnoća i dojenje</w:t>
      </w:r>
    </w:p>
    <w:p w14:paraId="11163BDF" w14:textId="4501FAB2" w:rsidR="00177D7F" w:rsidRPr="003A7FC3" w:rsidRDefault="00A95C47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Ukoliko ste trudni ili dojite, mislite da ste trudni ili planirate trudnoću, obratite se Vašem </w:t>
      </w:r>
      <w:r w:rsidR="00552D94" w:rsidRPr="003A7FC3">
        <w:rPr>
          <w:szCs w:val="22"/>
          <w:lang w:val="sr-Latn-ME"/>
        </w:rPr>
        <w:t>ljekar</w:t>
      </w:r>
      <w:r w:rsidRPr="003A7FC3">
        <w:rPr>
          <w:szCs w:val="22"/>
          <w:lang w:val="sr-Latn-ME"/>
        </w:rPr>
        <w:t>u ili farmaceutu za sav</w:t>
      </w:r>
      <w:r w:rsidR="00455908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et pr</w:t>
      </w:r>
      <w:r w:rsidR="0045590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 nego što uzmete ovaj l</w:t>
      </w:r>
      <w:r w:rsidR="003B1020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ek.</w:t>
      </w:r>
    </w:p>
    <w:p w14:paraId="1D039030" w14:textId="77777777" w:rsidR="00A95C47" w:rsidRPr="003A7FC3" w:rsidRDefault="00A95C47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CBF416E" w14:textId="40C57D9C" w:rsidR="00182411" w:rsidRPr="003A7FC3" w:rsidRDefault="00182411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Ne uzimajte </w:t>
      </w:r>
      <w:r w:rsidR="006A436C" w:rsidRPr="003A7FC3">
        <w:rPr>
          <w:szCs w:val="22"/>
          <w:lang w:val="sr-Latn-ME"/>
        </w:rPr>
        <w:t xml:space="preserve">lijek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  <w:r w:rsidRPr="003A7FC3">
        <w:rPr>
          <w:szCs w:val="22"/>
          <w:lang w:val="sr-Latn-ME"/>
        </w:rPr>
        <w:t xml:space="preserve"> tokom perioda trudnoće i dojenja, osim ako Vam Vaš </w:t>
      </w:r>
      <w:r w:rsidR="00552D94" w:rsidRPr="003A7FC3">
        <w:rPr>
          <w:szCs w:val="22"/>
          <w:lang w:val="sr-Latn-ME"/>
        </w:rPr>
        <w:t>ljekar</w:t>
      </w:r>
      <w:r w:rsidRPr="003A7FC3">
        <w:rPr>
          <w:szCs w:val="22"/>
          <w:lang w:val="sr-Latn-ME"/>
        </w:rPr>
        <w:t xml:space="preserve"> ne kaže da možete da ga uzimate.</w:t>
      </w:r>
    </w:p>
    <w:p w14:paraId="403DD115" w14:textId="77777777" w:rsidR="001624E1" w:rsidRPr="003A7FC3" w:rsidRDefault="001624E1" w:rsidP="00455908">
      <w:pPr>
        <w:rPr>
          <w:szCs w:val="22"/>
          <w:lang w:val="sr-Latn-ME"/>
        </w:rPr>
      </w:pPr>
    </w:p>
    <w:p w14:paraId="25DBB7E4" w14:textId="77777777" w:rsidR="00F503BC" w:rsidRPr="003A7FC3" w:rsidRDefault="00F503BC" w:rsidP="00455908">
      <w:pPr>
        <w:rPr>
          <w:b/>
          <w:bCs/>
          <w:iCs/>
          <w:szCs w:val="22"/>
          <w:lang w:val="sr-Latn-ME"/>
        </w:rPr>
      </w:pPr>
      <w:r w:rsidRPr="003A7FC3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3A7FC3">
        <w:rPr>
          <w:b/>
          <w:bCs/>
          <w:iCs/>
          <w:szCs w:val="22"/>
          <w:lang w:val="sr-Latn-ME"/>
        </w:rPr>
        <w:t>Isoprinosine</w:t>
      </w:r>
      <w:proofErr w:type="spellEnd"/>
      <w:r w:rsidRPr="003A7FC3">
        <w:rPr>
          <w:b/>
          <w:bCs/>
          <w:iCs/>
          <w:szCs w:val="22"/>
          <w:lang w:val="sr-Latn-ME"/>
        </w:rPr>
        <w:t xml:space="preserve"> na sposobnost upravljanja vozilima i rukovanje mašinama</w:t>
      </w:r>
    </w:p>
    <w:p w14:paraId="52E66608" w14:textId="318AC9C7" w:rsidR="00A95C47" w:rsidRPr="003A7FC3" w:rsidRDefault="006A436C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Lijek </w:t>
      </w:r>
      <w:proofErr w:type="spellStart"/>
      <w:r w:rsidR="00A95C47" w:rsidRPr="003A7FC3">
        <w:rPr>
          <w:szCs w:val="22"/>
          <w:lang w:val="sr-Latn-ME"/>
        </w:rPr>
        <w:t>Isoprinosine</w:t>
      </w:r>
      <w:proofErr w:type="spellEnd"/>
      <w:r w:rsidR="00A95C47" w:rsidRPr="003A7FC3">
        <w:rPr>
          <w:szCs w:val="22"/>
          <w:lang w:val="sr-Latn-ME"/>
        </w:rPr>
        <w:t xml:space="preserve"> nema ili ima zanemarljiv uticaj na sposobnost upravljanja vozilima i rukovanja mašinama.</w:t>
      </w:r>
    </w:p>
    <w:p w14:paraId="7A270F10" w14:textId="77777777" w:rsidR="00F503BC" w:rsidRPr="003A7FC3" w:rsidRDefault="00F503BC" w:rsidP="00455908">
      <w:pPr>
        <w:rPr>
          <w:szCs w:val="22"/>
          <w:lang w:val="sr-Latn-ME"/>
        </w:rPr>
      </w:pPr>
    </w:p>
    <w:p w14:paraId="2573A3A3" w14:textId="428379A4" w:rsidR="00F503BC" w:rsidRPr="003A7FC3" w:rsidRDefault="00F503BC" w:rsidP="00455908">
      <w:pPr>
        <w:rPr>
          <w:b/>
          <w:bCs/>
          <w:szCs w:val="22"/>
          <w:lang w:val="sr-Latn-ME"/>
        </w:rPr>
      </w:pPr>
      <w:r w:rsidRPr="003A7FC3">
        <w:rPr>
          <w:b/>
          <w:bCs/>
          <w:szCs w:val="22"/>
          <w:lang w:val="sr-Latn-ME"/>
        </w:rPr>
        <w:t xml:space="preserve">Važne informacije o nekim sastojcima lijeka </w:t>
      </w:r>
      <w:proofErr w:type="spellStart"/>
      <w:r w:rsidRPr="003A7FC3">
        <w:rPr>
          <w:b/>
          <w:bCs/>
          <w:szCs w:val="22"/>
          <w:lang w:val="sr-Latn-ME"/>
        </w:rPr>
        <w:t>Isoprinosine</w:t>
      </w:r>
      <w:proofErr w:type="spellEnd"/>
    </w:p>
    <w:p w14:paraId="50FD6F03" w14:textId="1F639A76" w:rsidR="00A95C47" w:rsidRPr="003A7FC3" w:rsidRDefault="006A436C" w:rsidP="00455908">
      <w:pPr>
        <w:rPr>
          <w:b/>
          <w:szCs w:val="22"/>
          <w:lang w:val="sr-Latn-ME"/>
        </w:rPr>
      </w:pPr>
      <w:r w:rsidRPr="003A7FC3">
        <w:rPr>
          <w:b/>
          <w:szCs w:val="22"/>
          <w:lang w:val="sr-Latn-ME"/>
        </w:rPr>
        <w:t xml:space="preserve">Lijek </w:t>
      </w:r>
      <w:proofErr w:type="spellStart"/>
      <w:r w:rsidR="001E3B53" w:rsidRPr="003A7FC3">
        <w:rPr>
          <w:b/>
          <w:szCs w:val="22"/>
          <w:lang w:val="sr-Latn-ME"/>
        </w:rPr>
        <w:t>Isoprinosine</w:t>
      </w:r>
      <w:proofErr w:type="spellEnd"/>
      <w:r w:rsidR="00A95C47" w:rsidRPr="003A7FC3">
        <w:rPr>
          <w:b/>
          <w:szCs w:val="22"/>
          <w:lang w:val="sr-Latn-ME"/>
        </w:rPr>
        <w:t xml:space="preserve"> sadrži skrob, pšenični</w:t>
      </w:r>
    </w:p>
    <w:p w14:paraId="1E90CB7A" w14:textId="4A8596A7" w:rsidR="003222A8" w:rsidRPr="003A7FC3" w:rsidRDefault="003222A8" w:rsidP="00455908">
      <w:pPr>
        <w:rPr>
          <w:szCs w:val="22"/>
          <w:lang w:val="sr-Latn-ME"/>
        </w:rPr>
      </w:pPr>
      <w:r w:rsidRPr="003A7FC3">
        <w:rPr>
          <w:bCs/>
          <w:szCs w:val="22"/>
          <w:lang w:val="sr-Latn-ME"/>
        </w:rPr>
        <w:t xml:space="preserve">Ovaj </w:t>
      </w:r>
      <w:r w:rsidR="006A436C" w:rsidRPr="003A7FC3">
        <w:rPr>
          <w:bCs/>
          <w:szCs w:val="22"/>
          <w:lang w:val="sr-Latn-ME"/>
        </w:rPr>
        <w:t xml:space="preserve">lijek </w:t>
      </w:r>
      <w:r w:rsidRPr="003A7FC3">
        <w:rPr>
          <w:bCs/>
          <w:szCs w:val="22"/>
          <w:lang w:val="sr-Latn-ME"/>
        </w:rPr>
        <w:t xml:space="preserve">sadrži veoma malu koncentraciju </w:t>
      </w:r>
      <w:proofErr w:type="spellStart"/>
      <w:r w:rsidRPr="003A7FC3">
        <w:rPr>
          <w:bCs/>
          <w:szCs w:val="22"/>
          <w:lang w:val="sr-Latn-ME"/>
        </w:rPr>
        <w:t>glutena</w:t>
      </w:r>
      <w:proofErr w:type="spellEnd"/>
      <w:r w:rsidRPr="003A7FC3">
        <w:rPr>
          <w:bCs/>
          <w:szCs w:val="22"/>
          <w:lang w:val="sr-Latn-ME"/>
        </w:rPr>
        <w:t xml:space="preserve"> (iz pšeničnog skroba). Smatra se da</w:t>
      </w:r>
      <w:r w:rsidRPr="003A7FC3">
        <w:rPr>
          <w:szCs w:val="22"/>
          <w:lang w:val="sr-Latn-ME"/>
        </w:rPr>
        <w:t xml:space="preserve"> je "bez </w:t>
      </w:r>
      <w:proofErr w:type="spellStart"/>
      <w:r w:rsidRPr="003A7FC3">
        <w:rPr>
          <w:szCs w:val="22"/>
          <w:lang w:val="sr-Latn-ME"/>
        </w:rPr>
        <w:t>glutena</w:t>
      </w:r>
      <w:proofErr w:type="spellEnd"/>
      <w:r w:rsidRPr="003A7FC3">
        <w:rPr>
          <w:szCs w:val="22"/>
          <w:lang w:val="sr-Latn-ME"/>
        </w:rPr>
        <w:t>" i malo je v</w:t>
      </w:r>
      <w:r w:rsidR="00455908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 xml:space="preserve">erovatno da će uzrokovati probleme ako imate </w:t>
      </w:r>
      <w:proofErr w:type="spellStart"/>
      <w:r w:rsidRPr="003A7FC3">
        <w:rPr>
          <w:szCs w:val="22"/>
          <w:lang w:val="sr-Latn-ME"/>
        </w:rPr>
        <w:t>celijakiju</w:t>
      </w:r>
      <w:proofErr w:type="spellEnd"/>
      <w:r w:rsidRPr="003A7FC3">
        <w:rPr>
          <w:szCs w:val="22"/>
          <w:lang w:val="sr-Latn-ME"/>
        </w:rPr>
        <w:t xml:space="preserve">. </w:t>
      </w:r>
    </w:p>
    <w:p w14:paraId="33DAD88B" w14:textId="487BA37A" w:rsidR="003222A8" w:rsidRPr="003A7FC3" w:rsidRDefault="003222A8" w:rsidP="00455908">
      <w:pPr>
        <w:rPr>
          <w:szCs w:val="22"/>
          <w:lang w:val="sr-Latn-ME"/>
        </w:rPr>
      </w:pPr>
      <w:r w:rsidRPr="003A7FC3">
        <w:rPr>
          <w:bCs/>
          <w:szCs w:val="22"/>
          <w:lang w:val="sr-Latn-ME"/>
        </w:rPr>
        <w:t xml:space="preserve">Ako imate alergiju na pšenicu (što je stanje koje je različito od </w:t>
      </w:r>
      <w:proofErr w:type="spellStart"/>
      <w:r w:rsidRPr="003A7FC3">
        <w:rPr>
          <w:bCs/>
          <w:szCs w:val="22"/>
          <w:lang w:val="sr-Latn-ME"/>
        </w:rPr>
        <w:t>celijakije</w:t>
      </w:r>
      <w:proofErr w:type="spellEnd"/>
      <w:r w:rsidRPr="003A7FC3">
        <w:rPr>
          <w:bCs/>
          <w:szCs w:val="22"/>
          <w:lang w:val="sr-Latn-ME"/>
        </w:rPr>
        <w:t>) ne sm</w:t>
      </w:r>
      <w:r w:rsidR="00DB4970" w:rsidRPr="003A7FC3">
        <w:rPr>
          <w:bCs/>
          <w:szCs w:val="22"/>
          <w:lang w:val="sr-Latn-ME"/>
        </w:rPr>
        <w:t>ij</w:t>
      </w:r>
      <w:r w:rsidRPr="003A7FC3">
        <w:rPr>
          <w:bCs/>
          <w:szCs w:val="22"/>
          <w:lang w:val="sr-Latn-ME"/>
        </w:rPr>
        <w:t>ete da koristite ovaj l</w:t>
      </w:r>
      <w:r w:rsidR="003B1020" w:rsidRPr="003A7FC3">
        <w:rPr>
          <w:bCs/>
          <w:szCs w:val="22"/>
          <w:lang w:val="sr-Latn-ME"/>
        </w:rPr>
        <w:t>ij</w:t>
      </w:r>
      <w:r w:rsidRPr="003A7FC3">
        <w:rPr>
          <w:bCs/>
          <w:szCs w:val="22"/>
          <w:lang w:val="sr-Latn-ME"/>
        </w:rPr>
        <w:t>ek.</w:t>
      </w:r>
    </w:p>
    <w:p w14:paraId="092444F5" w14:textId="4BEDAE03" w:rsidR="001C3C17" w:rsidRPr="003A7FC3" w:rsidRDefault="001C3C17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Jedna tableta ne sadrži više od </w:t>
      </w:r>
      <w:r w:rsidR="00DB5B07" w:rsidRPr="003A7FC3">
        <w:rPr>
          <w:szCs w:val="22"/>
          <w:lang w:val="sr-Latn-ME"/>
        </w:rPr>
        <w:t xml:space="preserve">201 </w:t>
      </w:r>
      <w:proofErr w:type="spellStart"/>
      <w:r w:rsidR="00DB5B07" w:rsidRPr="003A7FC3">
        <w:rPr>
          <w:szCs w:val="22"/>
          <w:lang w:val="sr-Latn-ME"/>
        </w:rPr>
        <w:t>mikrogram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glutena</w:t>
      </w:r>
      <w:proofErr w:type="spellEnd"/>
      <w:r w:rsidRPr="003A7FC3">
        <w:rPr>
          <w:szCs w:val="22"/>
          <w:lang w:val="sr-Latn-ME"/>
        </w:rPr>
        <w:t>.</w:t>
      </w:r>
    </w:p>
    <w:p w14:paraId="752ACDB7" w14:textId="14C34BF8" w:rsidR="00177D7F" w:rsidRPr="003A7FC3" w:rsidRDefault="00177D7F" w:rsidP="00455908">
      <w:pPr>
        <w:rPr>
          <w:szCs w:val="22"/>
          <w:lang w:val="sr-Latn-ME"/>
        </w:rPr>
      </w:pPr>
    </w:p>
    <w:p w14:paraId="234616F4" w14:textId="77777777" w:rsidR="00455908" w:rsidRPr="003A7FC3" w:rsidRDefault="00455908" w:rsidP="00455908">
      <w:pPr>
        <w:rPr>
          <w:szCs w:val="22"/>
          <w:lang w:val="sr-Latn-ME"/>
        </w:rPr>
      </w:pPr>
    </w:p>
    <w:p w14:paraId="0622CE9C" w14:textId="3EBB4622" w:rsidR="00177D7F" w:rsidRPr="003A7FC3" w:rsidRDefault="008E311B" w:rsidP="00455908">
      <w:pPr>
        <w:pStyle w:val="NASLOV123"/>
        <w:spacing w:before="0" w:after="0"/>
        <w:rPr>
          <w:lang w:val="sr-Latn-ME"/>
        </w:rPr>
      </w:pPr>
      <w:r w:rsidRPr="003A7FC3">
        <w:rPr>
          <w:lang w:val="sr-Latn-ME"/>
        </w:rPr>
        <w:t xml:space="preserve">3. </w:t>
      </w:r>
      <w:r w:rsidR="00F503BC" w:rsidRPr="003A7FC3">
        <w:rPr>
          <w:lang w:val="sr-Latn-ME"/>
        </w:rPr>
        <w:t>KAKO SE UPOTREBLJAVA LIJEK ISOPRINOSINE</w:t>
      </w:r>
    </w:p>
    <w:p w14:paraId="317E6BF5" w14:textId="77777777" w:rsidR="00455908" w:rsidRPr="003A7FC3" w:rsidRDefault="00455908" w:rsidP="00455908">
      <w:pPr>
        <w:pStyle w:val="NASLOV123"/>
        <w:spacing w:before="0" w:after="0"/>
        <w:rPr>
          <w:lang w:val="sr-Latn-ME"/>
        </w:rPr>
      </w:pPr>
    </w:p>
    <w:p w14:paraId="005CE428" w14:textId="718BD59F" w:rsidR="008D07E6" w:rsidRPr="003A7FC3" w:rsidRDefault="00F503BC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E9648F" w:rsidRPr="003A7FC3">
        <w:rPr>
          <w:szCs w:val="22"/>
          <w:lang w:val="sr-Latn-ME"/>
        </w:rPr>
        <w:t>.</w:t>
      </w:r>
    </w:p>
    <w:p w14:paraId="06A98FD4" w14:textId="77777777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1FF5B76" w14:textId="1E9F7506" w:rsidR="008D07E6" w:rsidRPr="003A7FC3" w:rsidRDefault="006A436C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Lijek </w:t>
      </w:r>
      <w:proofErr w:type="spellStart"/>
      <w:r w:rsidR="00E9648F" w:rsidRPr="003A7FC3">
        <w:rPr>
          <w:szCs w:val="22"/>
          <w:lang w:val="sr-Latn-ME"/>
        </w:rPr>
        <w:t>Isoprinosine</w:t>
      </w:r>
      <w:proofErr w:type="spellEnd"/>
      <w:r w:rsidR="00E9648F" w:rsidRPr="003A7FC3">
        <w:rPr>
          <w:szCs w:val="22"/>
          <w:lang w:val="sr-Latn-ME"/>
        </w:rPr>
        <w:t xml:space="preserve"> tablete se uzimaju kroz usta. </w:t>
      </w:r>
      <w:r w:rsidR="008D07E6" w:rsidRPr="003A7FC3">
        <w:rPr>
          <w:szCs w:val="22"/>
          <w:lang w:val="sr-Latn-ME"/>
        </w:rPr>
        <w:t xml:space="preserve">Progutajte tabletu </w:t>
      </w:r>
      <w:r w:rsidR="00552D94" w:rsidRPr="003A7FC3">
        <w:rPr>
          <w:szCs w:val="22"/>
          <w:lang w:val="sr-Latn-ME"/>
        </w:rPr>
        <w:t>lijeka</w:t>
      </w:r>
      <w:r w:rsidR="008D07E6" w:rsidRPr="003A7FC3">
        <w:rPr>
          <w:szCs w:val="22"/>
          <w:lang w:val="sr-Latn-ME"/>
        </w:rPr>
        <w:t xml:space="preserve"> sa dovoljnom količinom tečnosti. Ukoliko imate problema </w:t>
      </w:r>
      <w:r w:rsidR="00E9648F" w:rsidRPr="003A7FC3">
        <w:rPr>
          <w:szCs w:val="22"/>
          <w:lang w:val="sr-Latn-ME"/>
        </w:rPr>
        <w:t xml:space="preserve">sa </w:t>
      </w:r>
      <w:r w:rsidR="008D07E6" w:rsidRPr="003A7FC3">
        <w:rPr>
          <w:szCs w:val="22"/>
          <w:lang w:val="sr-Latn-ME"/>
        </w:rPr>
        <w:t>gutanj</w:t>
      </w:r>
      <w:r w:rsidR="00E9648F" w:rsidRPr="003A7FC3">
        <w:rPr>
          <w:szCs w:val="22"/>
          <w:lang w:val="sr-Latn-ME"/>
        </w:rPr>
        <w:t>em</w:t>
      </w:r>
      <w:r w:rsidR="008D07E6" w:rsidRPr="003A7FC3">
        <w:rPr>
          <w:szCs w:val="22"/>
          <w:lang w:val="sr-Latn-ME"/>
        </w:rPr>
        <w:t xml:space="preserve"> c</w:t>
      </w:r>
      <w:r w:rsidR="003B1020" w:rsidRPr="003A7FC3">
        <w:rPr>
          <w:szCs w:val="22"/>
          <w:lang w:val="sr-Latn-ME"/>
        </w:rPr>
        <w:t>ij</w:t>
      </w:r>
      <w:r w:rsidR="008D07E6" w:rsidRPr="003A7FC3">
        <w:rPr>
          <w:szCs w:val="22"/>
          <w:lang w:val="sr-Latn-ME"/>
        </w:rPr>
        <w:t>elih tableta, možete zdrobiti i rastvoriti tabletu u maloj količini tečnosti.</w:t>
      </w:r>
    </w:p>
    <w:p w14:paraId="2C647C7F" w14:textId="77777777" w:rsidR="00E9648F" w:rsidRPr="003A7FC3" w:rsidRDefault="00E9648F" w:rsidP="00455908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</w:p>
    <w:p w14:paraId="2608D164" w14:textId="68348690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  <w:r w:rsidRPr="003A7FC3">
        <w:rPr>
          <w:i/>
          <w:szCs w:val="22"/>
          <w:lang w:val="sr-Latn-ME"/>
        </w:rPr>
        <w:t>Odrasli:</w:t>
      </w:r>
    </w:p>
    <w:p w14:paraId="421B2B4A" w14:textId="77777777" w:rsidR="00455908" w:rsidRPr="003A7FC3" w:rsidRDefault="00455908" w:rsidP="00455908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</w:p>
    <w:p w14:paraId="3B55C2D5" w14:textId="003A2968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A7FC3">
        <w:rPr>
          <w:szCs w:val="22"/>
          <w:u w:val="single"/>
          <w:lang w:val="sr-Latn-ME"/>
        </w:rPr>
        <w:t>Mukokutani</w:t>
      </w:r>
      <w:proofErr w:type="spellEnd"/>
      <w:r w:rsidRPr="003A7FC3">
        <w:rPr>
          <w:szCs w:val="22"/>
          <w:u w:val="single"/>
          <w:lang w:val="sr-Latn-ME"/>
        </w:rPr>
        <w:t xml:space="preserve"> herpes </w:t>
      </w:r>
      <w:proofErr w:type="spellStart"/>
      <w:r w:rsidRPr="003A7FC3">
        <w:rPr>
          <w:szCs w:val="22"/>
          <w:u w:val="single"/>
          <w:lang w:val="sr-Latn-ME"/>
        </w:rPr>
        <w:t>simpleks</w:t>
      </w:r>
      <w:proofErr w:type="spellEnd"/>
      <w:r w:rsidRPr="003A7FC3">
        <w:rPr>
          <w:szCs w:val="22"/>
          <w:u w:val="single"/>
          <w:lang w:val="sr-Latn-ME"/>
        </w:rPr>
        <w:t>:</w:t>
      </w:r>
      <w:r w:rsidRPr="003A7FC3">
        <w:rPr>
          <w:szCs w:val="22"/>
          <w:lang w:val="sr-Latn-ME"/>
        </w:rPr>
        <w:t xml:space="preserve"> 1 g četiri puta dnevno (4 g dnevno), tokom 7 - 14 dana.</w:t>
      </w:r>
    </w:p>
    <w:p w14:paraId="5253330D" w14:textId="77777777" w:rsidR="00455908" w:rsidRPr="003A7FC3" w:rsidRDefault="00455908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4202ADF" w14:textId="4B03EB80" w:rsidR="008D07E6" w:rsidRPr="003A7FC3" w:rsidRDefault="007F2CEC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u w:val="single"/>
          <w:lang w:val="sr-Latn-ME"/>
        </w:rPr>
        <w:t>Genitalne bradavice povezane sa infekcijom HPV (humani papiloma virus):</w:t>
      </w:r>
      <w:r w:rsidRPr="003A7FC3">
        <w:rPr>
          <w:szCs w:val="22"/>
          <w:lang w:val="sr-Latn-ME"/>
        </w:rPr>
        <w:t xml:space="preserve"> </w:t>
      </w:r>
      <w:r w:rsidR="008D07E6" w:rsidRPr="003A7FC3">
        <w:rPr>
          <w:szCs w:val="22"/>
          <w:lang w:val="sr-Latn-ME"/>
        </w:rPr>
        <w:t>1 g tri puta dnevno (3 g dnevno), tokom 14 – 28 dana, kao dopuna standardnoj lokalnoj terapiji.</w:t>
      </w:r>
    </w:p>
    <w:p w14:paraId="706E798B" w14:textId="77777777" w:rsidR="00455908" w:rsidRPr="003A7FC3" w:rsidRDefault="00455908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119AC17" w14:textId="3B70E5CA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A7FC3">
        <w:rPr>
          <w:szCs w:val="22"/>
          <w:u w:val="single"/>
          <w:lang w:val="sr-Latn-ME"/>
        </w:rPr>
        <w:t>Subakutni</w:t>
      </w:r>
      <w:proofErr w:type="spellEnd"/>
      <w:r w:rsidRPr="003A7FC3">
        <w:rPr>
          <w:szCs w:val="22"/>
          <w:u w:val="single"/>
          <w:lang w:val="sr-Latn-ME"/>
        </w:rPr>
        <w:t xml:space="preserve"> </w:t>
      </w:r>
      <w:proofErr w:type="spellStart"/>
      <w:r w:rsidRPr="003A7FC3">
        <w:rPr>
          <w:szCs w:val="22"/>
          <w:u w:val="single"/>
          <w:lang w:val="sr-Latn-ME"/>
        </w:rPr>
        <w:t>sklerozirajući</w:t>
      </w:r>
      <w:proofErr w:type="spellEnd"/>
      <w:r w:rsidRPr="003A7FC3">
        <w:rPr>
          <w:szCs w:val="22"/>
          <w:u w:val="single"/>
          <w:lang w:val="sr-Latn-ME"/>
        </w:rPr>
        <w:t xml:space="preserve"> </w:t>
      </w:r>
      <w:proofErr w:type="spellStart"/>
      <w:r w:rsidRPr="003A7FC3">
        <w:rPr>
          <w:szCs w:val="22"/>
          <w:u w:val="single"/>
          <w:lang w:val="sr-Latn-ME"/>
        </w:rPr>
        <w:t>panencefalitis</w:t>
      </w:r>
      <w:proofErr w:type="spellEnd"/>
      <w:r w:rsidRPr="003A7FC3">
        <w:rPr>
          <w:szCs w:val="22"/>
          <w:u w:val="single"/>
          <w:lang w:val="sr-Latn-ME"/>
        </w:rPr>
        <w:t xml:space="preserve"> (SSPE):</w:t>
      </w:r>
      <w:r w:rsidRPr="003A7FC3">
        <w:rPr>
          <w:szCs w:val="22"/>
          <w:lang w:val="sr-Latn-ME"/>
        </w:rPr>
        <w:t xml:space="preserve"> 50-100 mg/kg/dan, u pod</w:t>
      </w:r>
      <w:r w:rsidR="003B1020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eljenim dozama, na svaka 4 sata.</w:t>
      </w:r>
    </w:p>
    <w:p w14:paraId="752C55FD" w14:textId="77777777" w:rsidR="00455908" w:rsidRPr="003A7FC3" w:rsidRDefault="00455908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F791D21" w14:textId="24F0E8FB" w:rsidR="00CA3BD1" w:rsidRPr="003A7FC3" w:rsidRDefault="006D3AE4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3A7FC3">
        <w:rPr>
          <w:color w:val="000000" w:themeColor="text1"/>
          <w:szCs w:val="22"/>
          <w:u w:val="single"/>
          <w:lang w:val="sr-Latn-ME"/>
        </w:rPr>
        <w:t>Virusne infekcije gornjih disajnih puteva:</w:t>
      </w:r>
      <w:r w:rsidRPr="003A7FC3">
        <w:rPr>
          <w:color w:val="000000" w:themeColor="text1"/>
          <w:szCs w:val="22"/>
          <w:lang w:val="sr-Latn-ME"/>
        </w:rPr>
        <w:t xml:space="preserve"> preporučena doza je 50 mg/kg t</w:t>
      </w:r>
      <w:r w:rsidR="003B1020" w:rsidRPr="003A7FC3">
        <w:rPr>
          <w:color w:val="000000" w:themeColor="text1"/>
          <w:szCs w:val="22"/>
          <w:lang w:val="sr-Latn-ME"/>
        </w:rPr>
        <w:t>j</w:t>
      </w:r>
      <w:r w:rsidRPr="003A7FC3">
        <w:rPr>
          <w:color w:val="000000" w:themeColor="text1"/>
          <w:szCs w:val="22"/>
          <w:lang w:val="sr-Latn-ME"/>
        </w:rPr>
        <w:t>elesne mase, koja se daje oralno u 3-4 jednako pod</w:t>
      </w:r>
      <w:r w:rsidR="00455908" w:rsidRPr="003A7FC3">
        <w:rPr>
          <w:color w:val="000000" w:themeColor="text1"/>
          <w:szCs w:val="22"/>
          <w:lang w:val="sr-Latn-ME"/>
        </w:rPr>
        <w:t>ij</w:t>
      </w:r>
      <w:r w:rsidRPr="003A7FC3">
        <w:rPr>
          <w:color w:val="000000" w:themeColor="text1"/>
          <w:szCs w:val="22"/>
          <w:lang w:val="sr-Latn-ME"/>
        </w:rPr>
        <w:t xml:space="preserve">eljene doze tokom dana. </w:t>
      </w:r>
      <w:r w:rsidR="00CA3BD1" w:rsidRPr="003A7FC3">
        <w:rPr>
          <w:color w:val="000000" w:themeColor="text1"/>
          <w:szCs w:val="22"/>
          <w:lang w:val="sr-Latn-ME"/>
        </w:rPr>
        <w:t>Uo</w:t>
      </w:r>
      <w:r w:rsidRPr="003A7FC3">
        <w:rPr>
          <w:color w:val="000000" w:themeColor="text1"/>
          <w:szCs w:val="22"/>
          <w:lang w:val="sr-Latn-ME"/>
        </w:rPr>
        <w:t>bič</w:t>
      </w:r>
      <w:r w:rsidR="00CA3BD1" w:rsidRPr="003A7FC3">
        <w:rPr>
          <w:color w:val="000000" w:themeColor="text1"/>
          <w:szCs w:val="22"/>
          <w:lang w:val="sr-Latn-ME"/>
        </w:rPr>
        <w:t>ajena doza</w:t>
      </w:r>
      <w:r w:rsidRPr="003A7FC3">
        <w:rPr>
          <w:color w:val="000000" w:themeColor="text1"/>
          <w:szCs w:val="22"/>
          <w:lang w:val="sr-Latn-ME"/>
        </w:rPr>
        <w:t xml:space="preserve"> 3</w:t>
      </w:r>
      <w:r w:rsidR="00237011" w:rsidRPr="003A7FC3">
        <w:rPr>
          <w:color w:val="000000" w:themeColor="text1"/>
          <w:szCs w:val="22"/>
          <w:lang w:val="sr-Latn-ME"/>
        </w:rPr>
        <w:t xml:space="preserve"> </w:t>
      </w:r>
      <w:r w:rsidRPr="003A7FC3">
        <w:rPr>
          <w:color w:val="000000" w:themeColor="text1"/>
          <w:szCs w:val="22"/>
          <w:lang w:val="sr-Latn-ME"/>
        </w:rPr>
        <w:t>g/dan (2 tablete 3 puta dnevno) do maksimalno 4</w:t>
      </w:r>
      <w:r w:rsidR="00237011" w:rsidRPr="003A7FC3">
        <w:rPr>
          <w:color w:val="000000" w:themeColor="text1"/>
          <w:szCs w:val="22"/>
          <w:lang w:val="sr-Latn-ME"/>
        </w:rPr>
        <w:t> </w:t>
      </w:r>
      <w:r w:rsidRPr="003A7FC3">
        <w:rPr>
          <w:color w:val="000000" w:themeColor="text1"/>
          <w:szCs w:val="22"/>
          <w:lang w:val="sr-Latn-ME"/>
        </w:rPr>
        <w:t xml:space="preserve">g/dan (2 tablete 4 puta dnevno). </w:t>
      </w:r>
      <w:r w:rsidR="00CA3BD1" w:rsidRPr="003A7FC3">
        <w:rPr>
          <w:color w:val="000000" w:themeColor="text1"/>
          <w:szCs w:val="22"/>
          <w:lang w:val="sr-Latn-ME"/>
        </w:rPr>
        <w:t xml:space="preserve">Uobičajeno trajanje terapije je od 5 do 14 dana. </w:t>
      </w:r>
    </w:p>
    <w:p w14:paraId="345F2759" w14:textId="77777777" w:rsidR="00CA3BD1" w:rsidRPr="003A7FC3" w:rsidRDefault="00CA3BD1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3A7FC3">
        <w:rPr>
          <w:color w:val="000000" w:themeColor="text1"/>
          <w:szCs w:val="22"/>
          <w:lang w:val="sr-Latn-ME"/>
        </w:rPr>
        <w:t>Nakon povlačenja simptoma terapiju je potrebno nastaviti 1-2 dana.</w:t>
      </w:r>
    </w:p>
    <w:p w14:paraId="41754930" w14:textId="77777777" w:rsidR="00CA3BD1" w:rsidRPr="003A7FC3" w:rsidRDefault="00CA3BD1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</w:p>
    <w:p w14:paraId="4B8597B2" w14:textId="62EA985F" w:rsidR="00CA3BD1" w:rsidRPr="003A7FC3" w:rsidRDefault="00CA3BD1" w:rsidP="00455908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color w:val="000000" w:themeColor="text1"/>
          <w:szCs w:val="22"/>
          <w:lang w:val="sr-Latn-ME"/>
        </w:rPr>
      </w:pPr>
      <w:r w:rsidRPr="003A7FC3">
        <w:rPr>
          <w:i/>
          <w:iCs/>
          <w:color w:val="000000" w:themeColor="text1"/>
          <w:szCs w:val="22"/>
          <w:lang w:val="sr-Latn-ME"/>
        </w:rPr>
        <w:t>Pedijatrijska populacija:</w:t>
      </w:r>
    </w:p>
    <w:p w14:paraId="5CE46C05" w14:textId="4210F128" w:rsidR="00C21CB6" w:rsidRPr="003A7FC3" w:rsidRDefault="00C21CB6" w:rsidP="00455908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color w:val="000000" w:themeColor="text1"/>
          <w:szCs w:val="22"/>
          <w:lang w:val="sr-Latn-ME"/>
        </w:rPr>
      </w:pPr>
    </w:p>
    <w:p w14:paraId="5F1958A9" w14:textId="1F2D0917" w:rsidR="00CA3BD1" w:rsidRPr="003A7FC3" w:rsidRDefault="00C21CB6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  <w:r w:rsidRPr="003A7FC3">
        <w:rPr>
          <w:color w:val="000000" w:themeColor="text1"/>
          <w:szCs w:val="22"/>
          <w:u w:val="single"/>
          <w:lang w:val="sr-Latn-ME"/>
        </w:rPr>
        <w:t>Virusne infekcije gornjih disajnih puteva:</w:t>
      </w:r>
    </w:p>
    <w:p w14:paraId="1DC2789F" w14:textId="77777777" w:rsidR="00455908" w:rsidRPr="003A7FC3" w:rsidRDefault="00455908" w:rsidP="00455908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color w:val="000000" w:themeColor="text1"/>
          <w:szCs w:val="22"/>
          <w:lang w:val="sr-Latn-ME"/>
        </w:rPr>
      </w:pPr>
    </w:p>
    <w:p w14:paraId="6A6B32CB" w14:textId="7E404D26" w:rsidR="00CA3BD1" w:rsidRPr="003A7FC3" w:rsidRDefault="00CA3BD1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bookmarkStart w:id="0" w:name="_Hlk37342768"/>
      <w:r w:rsidRPr="003A7FC3">
        <w:rPr>
          <w:color w:val="000000" w:themeColor="text1"/>
          <w:szCs w:val="22"/>
          <w:u w:val="single"/>
          <w:lang w:val="sr-Latn-ME"/>
        </w:rPr>
        <w:t>Deca starija od 6 godina i adolescenti:</w:t>
      </w:r>
      <w:r w:rsidRPr="003A7FC3">
        <w:rPr>
          <w:color w:val="000000" w:themeColor="text1"/>
          <w:szCs w:val="22"/>
          <w:lang w:val="sr-Latn-ME"/>
        </w:rPr>
        <w:t xml:space="preserve"> 50 mg/kg t</w:t>
      </w:r>
      <w:r w:rsidR="003B1020" w:rsidRPr="003A7FC3">
        <w:rPr>
          <w:color w:val="000000" w:themeColor="text1"/>
          <w:szCs w:val="22"/>
          <w:lang w:val="sr-Latn-ME"/>
        </w:rPr>
        <w:t>j</w:t>
      </w:r>
      <w:r w:rsidRPr="003A7FC3">
        <w:rPr>
          <w:color w:val="000000" w:themeColor="text1"/>
          <w:szCs w:val="22"/>
          <w:lang w:val="sr-Latn-ME"/>
        </w:rPr>
        <w:t>elesne mase/dan (obično 1 tableta na svakih 10 kg t</w:t>
      </w:r>
      <w:r w:rsidR="003B1020" w:rsidRPr="003A7FC3">
        <w:rPr>
          <w:color w:val="000000" w:themeColor="text1"/>
          <w:szCs w:val="22"/>
          <w:lang w:val="sr-Latn-ME"/>
        </w:rPr>
        <w:t>j</w:t>
      </w:r>
      <w:r w:rsidRPr="003A7FC3">
        <w:rPr>
          <w:color w:val="000000" w:themeColor="text1"/>
          <w:szCs w:val="22"/>
          <w:lang w:val="sr-Latn-ME"/>
        </w:rPr>
        <w:t>elesne mase, sve do 60 kg t</w:t>
      </w:r>
      <w:r w:rsidR="003B1020" w:rsidRPr="003A7FC3">
        <w:rPr>
          <w:color w:val="000000" w:themeColor="text1"/>
          <w:szCs w:val="22"/>
          <w:lang w:val="sr-Latn-ME"/>
        </w:rPr>
        <w:t>j</w:t>
      </w:r>
      <w:r w:rsidRPr="003A7FC3">
        <w:rPr>
          <w:color w:val="000000" w:themeColor="text1"/>
          <w:szCs w:val="22"/>
          <w:lang w:val="sr-Latn-ME"/>
        </w:rPr>
        <w:t>elesne mase, pod</w:t>
      </w:r>
      <w:r w:rsidR="003B1020" w:rsidRPr="003A7FC3">
        <w:rPr>
          <w:color w:val="000000" w:themeColor="text1"/>
          <w:szCs w:val="22"/>
          <w:lang w:val="sr-Latn-ME"/>
        </w:rPr>
        <w:t>ij</w:t>
      </w:r>
      <w:r w:rsidRPr="003A7FC3">
        <w:rPr>
          <w:color w:val="000000" w:themeColor="text1"/>
          <w:szCs w:val="22"/>
          <w:lang w:val="sr-Latn-ME"/>
        </w:rPr>
        <w:t>eljeno u 3-4 doze/dan); za d</w:t>
      </w:r>
      <w:r w:rsidR="003B1020" w:rsidRPr="003A7FC3">
        <w:rPr>
          <w:color w:val="000000" w:themeColor="text1"/>
          <w:szCs w:val="22"/>
          <w:lang w:val="sr-Latn-ME"/>
        </w:rPr>
        <w:t>j</w:t>
      </w:r>
      <w:r w:rsidRPr="003A7FC3">
        <w:rPr>
          <w:color w:val="000000" w:themeColor="text1"/>
          <w:szCs w:val="22"/>
          <w:lang w:val="sr-Latn-ME"/>
        </w:rPr>
        <w:t>ecu ve</w:t>
      </w:r>
      <w:r w:rsidR="00455908" w:rsidRPr="003A7FC3">
        <w:rPr>
          <w:color w:val="000000" w:themeColor="text1"/>
          <w:szCs w:val="22"/>
          <w:lang w:val="sr-Latn-ME"/>
        </w:rPr>
        <w:t>ć</w:t>
      </w:r>
      <w:r w:rsidRPr="003A7FC3">
        <w:rPr>
          <w:color w:val="000000" w:themeColor="text1"/>
          <w:szCs w:val="22"/>
          <w:lang w:val="sr-Latn-ME"/>
        </w:rPr>
        <w:t>e t</w:t>
      </w:r>
      <w:r w:rsidR="003B1020" w:rsidRPr="003A7FC3">
        <w:rPr>
          <w:color w:val="000000" w:themeColor="text1"/>
          <w:szCs w:val="22"/>
          <w:lang w:val="sr-Latn-ME"/>
        </w:rPr>
        <w:t>j</w:t>
      </w:r>
      <w:r w:rsidRPr="003A7FC3">
        <w:rPr>
          <w:color w:val="000000" w:themeColor="text1"/>
          <w:szCs w:val="22"/>
          <w:lang w:val="sr-Latn-ME"/>
        </w:rPr>
        <w:t>elesne mase koristiti uobičajenu dozu za odrasle. Ako se propisana doza ne može posti</w:t>
      </w:r>
      <w:r w:rsidR="00455908" w:rsidRPr="003A7FC3">
        <w:rPr>
          <w:color w:val="000000" w:themeColor="text1"/>
          <w:szCs w:val="22"/>
          <w:lang w:val="sr-Latn-ME"/>
        </w:rPr>
        <w:t>ć</w:t>
      </w:r>
      <w:r w:rsidRPr="003A7FC3">
        <w:rPr>
          <w:color w:val="000000" w:themeColor="text1"/>
          <w:szCs w:val="22"/>
          <w:lang w:val="sr-Latn-ME"/>
        </w:rPr>
        <w:t xml:space="preserve">i sa tabletom, preporučuje se drugi farmaceutski oblik (sirup). Uobičajeno trajanje terapije je od 5 do 14 dana. </w:t>
      </w:r>
    </w:p>
    <w:p w14:paraId="2D888910" w14:textId="77777777" w:rsidR="00CA3BD1" w:rsidRPr="003A7FC3" w:rsidRDefault="00CA3BD1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3A7FC3">
        <w:rPr>
          <w:color w:val="000000" w:themeColor="text1"/>
          <w:szCs w:val="22"/>
          <w:lang w:val="sr-Latn-ME"/>
        </w:rPr>
        <w:t>Nakon povlačenja simptoma terapiju je potrebno nastaviti 1-2 dana.</w:t>
      </w:r>
    </w:p>
    <w:p w14:paraId="69FEF331" w14:textId="77777777" w:rsidR="00CA3BD1" w:rsidRPr="003A7FC3" w:rsidRDefault="00CA3BD1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</w:p>
    <w:p w14:paraId="74C48A78" w14:textId="330A1D7E" w:rsidR="00CA3BD1" w:rsidRPr="003A7FC3" w:rsidRDefault="00CA3BD1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3A7FC3">
        <w:rPr>
          <w:color w:val="000000" w:themeColor="text1"/>
          <w:szCs w:val="22"/>
          <w:u w:val="single"/>
          <w:lang w:val="sr-Latn-ME"/>
        </w:rPr>
        <w:t xml:space="preserve">Deca uzrasta od 1 do 6 godina: </w:t>
      </w:r>
      <w:r w:rsidRPr="003A7FC3">
        <w:rPr>
          <w:color w:val="000000" w:themeColor="text1"/>
          <w:szCs w:val="22"/>
          <w:lang w:val="sr-Latn-ME"/>
        </w:rPr>
        <w:t>U ovoj populaciji se sprovodi l</w:t>
      </w:r>
      <w:r w:rsidR="003A5ED9" w:rsidRPr="003A7FC3">
        <w:rPr>
          <w:color w:val="000000" w:themeColor="text1"/>
          <w:szCs w:val="22"/>
          <w:lang w:val="sr-Latn-ME"/>
        </w:rPr>
        <w:t>ij</w:t>
      </w:r>
      <w:r w:rsidRPr="003A7FC3">
        <w:rPr>
          <w:color w:val="000000" w:themeColor="text1"/>
          <w:szCs w:val="22"/>
          <w:lang w:val="sr-Latn-ME"/>
        </w:rPr>
        <w:t>ečenje sirupom.</w:t>
      </w:r>
    </w:p>
    <w:bookmarkEnd w:id="0"/>
    <w:p w14:paraId="7F6D604C" w14:textId="77777777" w:rsidR="005669F4" w:rsidRPr="003A7FC3" w:rsidRDefault="005669F4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2143A39" w14:textId="77777777" w:rsidR="005669F4" w:rsidRPr="003A7FC3" w:rsidRDefault="001E3B53" w:rsidP="00455908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  <w:r w:rsidRPr="003A7FC3">
        <w:rPr>
          <w:i/>
          <w:szCs w:val="22"/>
          <w:lang w:val="sr-Latn-ME"/>
        </w:rPr>
        <w:t>Stariji pacijenti:</w:t>
      </w:r>
    </w:p>
    <w:p w14:paraId="7D0A64DC" w14:textId="77777777" w:rsidR="005669F4" w:rsidRPr="003A7FC3" w:rsidRDefault="005669F4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Nije potrebno prilagođavanje doze.</w:t>
      </w:r>
    </w:p>
    <w:p w14:paraId="12CC490E" w14:textId="77777777" w:rsidR="004D1D48" w:rsidRPr="003A7FC3" w:rsidRDefault="004D1D48" w:rsidP="00455908">
      <w:pPr>
        <w:rPr>
          <w:szCs w:val="22"/>
          <w:lang w:val="sr-Latn-ME"/>
        </w:rPr>
      </w:pPr>
    </w:p>
    <w:p w14:paraId="4F5FE0ED" w14:textId="77777777" w:rsidR="00E14514" w:rsidRPr="003A7FC3" w:rsidRDefault="00E14514" w:rsidP="00455908">
      <w:pPr>
        <w:rPr>
          <w:b/>
          <w:bCs/>
          <w:iCs/>
          <w:szCs w:val="22"/>
          <w:lang w:val="sr-Latn-ME"/>
        </w:rPr>
      </w:pPr>
      <w:r w:rsidRPr="003A7FC3">
        <w:rPr>
          <w:b/>
          <w:bCs/>
          <w:iCs/>
          <w:szCs w:val="22"/>
          <w:lang w:val="sr-Latn-ME"/>
        </w:rPr>
        <w:t xml:space="preserve">Ako ste uzeli više lijeka </w:t>
      </w:r>
      <w:proofErr w:type="spellStart"/>
      <w:r w:rsidRPr="003A7FC3">
        <w:rPr>
          <w:b/>
          <w:bCs/>
          <w:iCs/>
          <w:szCs w:val="22"/>
          <w:lang w:val="sr-Latn-ME"/>
        </w:rPr>
        <w:t>Isoprinosine</w:t>
      </w:r>
      <w:proofErr w:type="spellEnd"/>
      <w:r w:rsidRPr="003A7FC3">
        <w:rPr>
          <w:b/>
          <w:bCs/>
          <w:iCs/>
          <w:szCs w:val="22"/>
          <w:lang w:val="sr-Latn-ME"/>
        </w:rPr>
        <w:t xml:space="preserve"> nego što je trebalo</w:t>
      </w:r>
    </w:p>
    <w:p w14:paraId="2F0EBC39" w14:textId="403AFDD0" w:rsidR="001624E1" w:rsidRPr="003A7FC3" w:rsidRDefault="008D07E6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Nisu zab</w:t>
      </w:r>
      <w:r w:rsidR="003B1020" w:rsidRPr="003A7FC3">
        <w:rPr>
          <w:szCs w:val="22"/>
          <w:lang w:val="sr-Latn-ME"/>
        </w:rPr>
        <w:t>ilj</w:t>
      </w:r>
      <w:r w:rsidRPr="003A7FC3">
        <w:rPr>
          <w:szCs w:val="22"/>
          <w:lang w:val="sr-Latn-ME"/>
        </w:rPr>
        <w:t xml:space="preserve">eženi slučajevi </w:t>
      </w:r>
      <w:proofErr w:type="spellStart"/>
      <w:r w:rsidRPr="003A7FC3">
        <w:rPr>
          <w:szCs w:val="22"/>
          <w:lang w:val="sr-Latn-ME"/>
        </w:rPr>
        <w:t>predoziranja</w:t>
      </w:r>
      <w:proofErr w:type="spellEnd"/>
      <w:r w:rsidRPr="003A7FC3">
        <w:rPr>
          <w:szCs w:val="22"/>
          <w:lang w:val="sr-Latn-ME"/>
        </w:rPr>
        <w:t xml:space="preserve"> ovim </w:t>
      </w:r>
      <w:r w:rsidR="00552D94" w:rsidRPr="003A7FC3">
        <w:rPr>
          <w:szCs w:val="22"/>
          <w:lang w:val="sr-Latn-ME"/>
        </w:rPr>
        <w:t>lijekom</w:t>
      </w:r>
      <w:r w:rsidRPr="003A7FC3">
        <w:rPr>
          <w:szCs w:val="22"/>
          <w:lang w:val="sr-Latn-ME"/>
        </w:rPr>
        <w:t xml:space="preserve"> do danas. </w:t>
      </w:r>
      <w:r w:rsidR="005669F4" w:rsidRPr="003A7FC3">
        <w:rPr>
          <w:szCs w:val="22"/>
          <w:lang w:val="sr-Latn-ME"/>
        </w:rPr>
        <w:t xml:space="preserve">Ako ste uzeli više tableta nego što </w:t>
      </w:r>
      <w:r w:rsidR="00237011" w:rsidRPr="003A7FC3">
        <w:rPr>
          <w:szCs w:val="22"/>
          <w:lang w:val="sr-Latn-ME"/>
        </w:rPr>
        <w:t>je</w:t>
      </w:r>
      <w:r w:rsidR="005669F4" w:rsidRPr="003A7FC3">
        <w:rPr>
          <w:szCs w:val="22"/>
          <w:lang w:val="sr-Latn-ME"/>
        </w:rPr>
        <w:t xml:space="preserve"> trebal</w:t>
      </w:r>
      <w:r w:rsidR="00237011" w:rsidRPr="003A7FC3">
        <w:rPr>
          <w:szCs w:val="22"/>
          <w:lang w:val="sr-Latn-ME"/>
        </w:rPr>
        <w:t>o</w:t>
      </w:r>
      <w:r w:rsidR="005669F4" w:rsidRPr="003A7FC3">
        <w:rPr>
          <w:szCs w:val="22"/>
          <w:lang w:val="sr-Latn-ME"/>
        </w:rPr>
        <w:t xml:space="preserve"> i os</w:t>
      </w:r>
      <w:r w:rsidR="003B1020" w:rsidRPr="003A7FC3">
        <w:rPr>
          <w:szCs w:val="22"/>
          <w:lang w:val="sr-Latn-ME"/>
        </w:rPr>
        <w:t>j</w:t>
      </w:r>
      <w:r w:rsidR="005669F4" w:rsidRPr="003A7FC3">
        <w:rPr>
          <w:szCs w:val="22"/>
          <w:lang w:val="sr-Latn-ME"/>
        </w:rPr>
        <w:t xml:space="preserve">ećate se loše, obratite se svom </w:t>
      </w:r>
      <w:r w:rsidR="00552D94" w:rsidRPr="003A7FC3">
        <w:rPr>
          <w:szCs w:val="22"/>
          <w:lang w:val="sr-Latn-ME"/>
        </w:rPr>
        <w:t>ljekar</w:t>
      </w:r>
      <w:r w:rsidR="005669F4" w:rsidRPr="003A7FC3">
        <w:rPr>
          <w:szCs w:val="22"/>
          <w:lang w:val="sr-Latn-ME"/>
        </w:rPr>
        <w:t>u</w:t>
      </w:r>
      <w:r w:rsidRPr="003A7FC3">
        <w:rPr>
          <w:szCs w:val="22"/>
          <w:lang w:val="sr-Latn-ME"/>
        </w:rPr>
        <w:t xml:space="preserve"> što je pr</w:t>
      </w:r>
      <w:r w:rsidR="003A5ED9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 moguće</w:t>
      </w:r>
      <w:r w:rsidR="001624E1" w:rsidRPr="003A7FC3">
        <w:rPr>
          <w:szCs w:val="22"/>
          <w:lang w:val="sr-Latn-ME"/>
        </w:rPr>
        <w:t>.</w:t>
      </w:r>
    </w:p>
    <w:p w14:paraId="6357B3B1" w14:textId="77777777" w:rsidR="004D1D48" w:rsidRPr="003A7FC3" w:rsidRDefault="004D1D48" w:rsidP="00455908">
      <w:pPr>
        <w:rPr>
          <w:szCs w:val="22"/>
          <w:lang w:val="sr-Latn-ME"/>
        </w:rPr>
      </w:pPr>
    </w:p>
    <w:p w14:paraId="3695771A" w14:textId="75756D35" w:rsidR="00177D7F" w:rsidRPr="003A7FC3" w:rsidRDefault="00177D7F" w:rsidP="00455908">
      <w:pPr>
        <w:rPr>
          <w:b/>
          <w:bCs/>
          <w:iCs/>
          <w:szCs w:val="22"/>
          <w:lang w:val="sr-Latn-ME"/>
        </w:rPr>
      </w:pPr>
      <w:r w:rsidRPr="003A7FC3">
        <w:rPr>
          <w:b/>
          <w:bCs/>
          <w:iCs/>
          <w:szCs w:val="22"/>
          <w:lang w:val="sr-Latn-ME"/>
        </w:rPr>
        <w:t>Ako ste zaboravili da uzmete</w:t>
      </w:r>
      <w:r w:rsidR="001624E1" w:rsidRPr="003A7FC3">
        <w:rPr>
          <w:b/>
          <w:bCs/>
          <w:iCs/>
          <w:szCs w:val="22"/>
          <w:lang w:val="sr-Latn-ME"/>
        </w:rPr>
        <w:t xml:space="preserve"> </w:t>
      </w:r>
      <w:r w:rsidR="00010E79" w:rsidRPr="003A7FC3">
        <w:rPr>
          <w:b/>
          <w:bCs/>
          <w:iCs/>
          <w:szCs w:val="22"/>
          <w:lang w:val="sr-Latn-ME"/>
        </w:rPr>
        <w:t>l</w:t>
      </w:r>
      <w:r w:rsidR="00E14514" w:rsidRPr="003A7FC3">
        <w:rPr>
          <w:b/>
          <w:bCs/>
          <w:iCs/>
          <w:szCs w:val="22"/>
          <w:lang w:val="sr-Latn-ME"/>
        </w:rPr>
        <w:t>ij</w:t>
      </w:r>
      <w:r w:rsidR="00010E79" w:rsidRPr="003A7FC3">
        <w:rPr>
          <w:b/>
          <w:bCs/>
          <w:iCs/>
          <w:szCs w:val="22"/>
          <w:lang w:val="sr-Latn-ME"/>
        </w:rPr>
        <w:t>ek</w:t>
      </w:r>
      <w:r w:rsidRPr="003A7FC3">
        <w:rPr>
          <w:b/>
          <w:bCs/>
          <w:iCs/>
          <w:szCs w:val="22"/>
          <w:lang w:val="sr-Latn-ME"/>
        </w:rPr>
        <w:t xml:space="preserve"> </w:t>
      </w:r>
      <w:proofErr w:type="spellStart"/>
      <w:r w:rsidR="005B2562" w:rsidRPr="003A7FC3">
        <w:rPr>
          <w:b/>
          <w:bCs/>
          <w:iCs/>
          <w:szCs w:val="22"/>
          <w:lang w:val="sr-Latn-ME"/>
        </w:rPr>
        <w:t>Isoprinosine</w:t>
      </w:r>
      <w:proofErr w:type="spellEnd"/>
    </w:p>
    <w:p w14:paraId="1F06E635" w14:textId="76D93FB6" w:rsidR="004D1D48" w:rsidRPr="003A7FC3" w:rsidRDefault="008D07E6" w:rsidP="00455908">
      <w:pPr>
        <w:widowControl w:val="0"/>
        <w:autoSpaceDE w:val="0"/>
        <w:autoSpaceDN w:val="0"/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Ukoliko ste zaboravili da uzmete dozu </w:t>
      </w:r>
      <w:r w:rsidR="00552D94" w:rsidRPr="003A7FC3">
        <w:rPr>
          <w:szCs w:val="22"/>
          <w:lang w:val="sr-Latn-ME"/>
        </w:rPr>
        <w:t>lijeka</w:t>
      </w:r>
      <w:r w:rsidRPr="003A7FC3">
        <w:rPr>
          <w:szCs w:val="22"/>
          <w:lang w:val="sr-Latn-ME"/>
        </w:rPr>
        <w:t>, uzmite je čim se s</w:t>
      </w:r>
      <w:r w:rsidR="003A5ED9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etite, osim ako je uskoro vr</w:t>
      </w:r>
      <w:r w:rsidR="003A5ED9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 xml:space="preserve">eme za Vašu </w:t>
      </w:r>
      <w:r w:rsidRPr="003A7FC3">
        <w:rPr>
          <w:szCs w:val="22"/>
          <w:lang w:val="sr-Latn-ME"/>
        </w:rPr>
        <w:lastRenderedPageBreak/>
        <w:t>sl</w:t>
      </w:r>
      <w:r w:rsidR="003B1020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 xml:space="preserve">edeću dozu. </w:t>
      </w:r>
      <w:r w:rsidR="00237011" w:rsidRPr="003A7FC3">
        <w:rPr>
          <w:szCs w:val="22"/>
          <w:lang w:val="sr-Latn-ME"/>
        </w:rPr>
        <w:t>N</w:t>
      </w:r>
      <w:r w:rsidRPr="003A7FC3">
        <w:rPr>
          <w:szCs w:val="22"/>
          <w:lang w:val="sr-Latn-ME"/>
        </w:rPr>
        <w:t xml:space="preserve">e uzimajte duplu dozu </w:t>
      </w:r>
      <w:r w:rsidR="00552D94" w:rsidRPr="003A7FC3">
        <w:rPr>
          <w:szCs w:val="22"/>
          <w:lang w:val="sr-Latn-ME"/>
        </w:rPr>
        <w:t>lijeka</w:t>
      </w:r>
      <w:r w:rsidRPr="003A7FC3">
        <w:rPr>
          <w:szCs w:val="22"/>
          <w:lang w:val="sr-Latn-ME"/>
        </w:rPr>
        <w:t xml:space="preserve"> </w:t>
      </w:r>
      <w:r w:rsidR="00237011" w:rsidRPr="003A7FC3">
        <w:rPr>
          <w:szCs w:val="22"/>
          <w:lang w:val="sr-Latn-ME"/>
        </w:rPr>
        <w:t>da</w:t>
      </w:r>
      <w:r w:rsidRPr="003A7FC3">
        <w:rPr>
          <w:szCs w:val="22"/>
          <w:lang w:val="sr-Latn-ME"/>
        </w:rPr>
        <w:t xml:space="preserve"> bi</w:t>
      </w:r>
      <w:r w:rsidR="00237011" w:rsidRPr="003A7FC3">
        <w:rPr>
          <w:szCs w:val="22"/>
          <w:lang w:val="sr-Latn-ME"/>
        </w:rPr>
        <w:t>ste</w:t>
      </w:r>
      <w:r w:rsidRPr="003A7FC3">
        <w:rPr>
          <w:szCs w:val="22"/>
          <w:lang w:val="sr-Latn-ME"/>
        </w:rPr>
        <w:t xml:space="preserve"> nadoknadili propuštenu</w:t>
      </w:r>
      <w:r w:rsidR="00237011" w:rsidRPr="003A7FC3">
        <w:rPr>
          <w:szCs w:val="22"/>
          <w:lang w:val="sr-Latn-ME"/>
        </w:rPr>
        <w:t xml:space="preserve"> dozu</w:t>
      </w:r>
      <w:r w:rsidRPr="003A7FC3">
        <w:rPr>
          <w:szCs w:val="22"/>
          <w:lang w:val="sr-Latn-ME"/>
        </w:rPr>
        <w:t>.</w:t>
      </w:r>
    </w:p>
    <w:p w14:paraId="66BA36D9" w14:textId="77777777" w:rsidR="001624E1" w:rsidRPr="003A7FC3" w:rsidRDefault="001624E1" w:rsidP="00455908">
      <w:pPr>
        <w:rPr>
          <w:b/>
          <w:szCs w:val="22"/>
          <w:lang w:val="sr-Latn-ME"/>
        </w:rPr>
      </w:pPr>
    </w:p>
    <w:p w14:paraId="10D71A7F" w14:textId="38550759" w:rsidR="00177D7F" w:rsidRPr="003A7FC3" w:rsidRDefault="00177D7F" w:rsidP="00455908">
      <w:pPr>
        <w:rPr>
          <w:b/>
          <w:bCs/>
          <w:szCs w:val="22"/>
          <w:lang w:val="sr-Latn-ME"/>
        </w:rPr>
      </w:pPr>
      <w:r w:rsidRPr="003A7FC3">
        <w:rPr>
          <w:b/>
          <w:bCs/>
          <w:szCs w:val="22"/>
          <w:lang w:val="sr-Latn-ME"/>
        </w:rPr>
        <w:t xml:space="preserve">Ako prestanete da </w:t>
      </w:r>
      <w:r w:rsidRPr="003A7FC3">
        <w:rPr>
          <w:b/>
          <w:bCs/>
          <w:iCs/>
          <w:szCs w:val="22"/>
          <w:lang w:val="sr-Latn-ME"/>
        </w:rPr>
        <w:t xml:space="preserve">uzimate </w:t>
      </w:r>
      <w:r w:rsidRPr="003A7FC3">
        <w:rPr>
          <w:b/>
          <w:bCs/>
          <w:szCs w:val="22"/>
          <w:lang w:val="sr-Latn-ME"/>
        </w:rPr>
        <w:t>l</w:t>
      </w:r>
      <w:r w:rsidR="002B6E87" w:rsidRPr="003A7FC3">
        <w:rPr>
          <w:b/>
          <w:bCs/>
          <w:szCs w:val="22"/>
          <w:lang w:val="sr-Latn-ME"/>
        </w:rPr>
        <w:t>ij</w:t>
      </w:r>
      <w:r w:rsidRPr="003A7FC3">
        <w:rPr>
          <w:b/>
          <w:bCs/>
          <w:szCs w:val="22"/>
          <w:lang w:val="sr-Latn-ME"/>
        </w:rPr>
        <w:t xml:space="preserve">ek </w:t>
      </w:r>
      <w:proofErr w:type="spellStart"/>
      <w:r w:rsidR="005B2562" w:rsidRPr="003A7FC3">
        <w:rPr>
          <w:b/>
          <w:bCs/>
          <w:szCs w:val="22"/>
          <w:lang w:val="sr-Latn-ME"/>
        </w:rPr>
        <w:t>Isoprinosine</w:t>
      </w:r>
      <w:proofErr w:type="spellEnd"/>
    </w:p>
    <w:p w14:paraId="272030B0" w14:textId="1AC05074" w:rsidR="001624E1" w:rsidRPr="003A7FC3" w:rsidRDefault="001624E1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Ukoliko prekinete terapiju željeni efek</w:t>
      </w:r>
      <w:r w:rsidRPr="003A7FC3">
        <w:rPr>
          <w:color w:val="000000"/>
          <w:szCs w:val="22"/>
          <w:lang w:val="sr-Latn-ME"/>
        </w:rPr>
        <w:t>at</w:t>
      </w:r>
      <w:r w:rsidRPr="003A7FC3">
        <w:rPr>
          <w:szCs w:val="22"/>
          <w:lang w:val="sr-Latn-ME"/>
        </w:rPr>
        <w:t xml:space="preserve"> možda neće biti postignut ili će se simptomi bolesti ponovo pogoršati.</w:t>
      </w:r>
      <w:r w:rsidR="005669F4" w:rsidRPr="003A7FC3">
        <w:rPr>
          <w:szCs w:val="22"/>
          <w:lang w:val="sr-Latn-ME"/>
        </w:rPr>
        <w:t xml:space="preserve"> Obratite se svom </w:t>
      </w:r>
      <w:r w:rsidR="00552D94" w:rsidRPr="003A7FC3">
        <w:rPr>
          <w:szCs w:val="22"/>
          <w:lang w:val="sr-Latn-ME"/>
        </w:rPr>
        <w:t>ljekar</w:t>
      </w:r>
      <w:r w:rsidR="005669F4" w:rsidRPr="003A7FC3">
        <w:rPr>
          <w:szCs w:val="22"/>
          <w:lang w:val="sr-Latn-ME"/>
        </w:rPr>
        <w:t>u pr</w:t>
      </w:r>
      <w:r w:rsidR="003A5ED9" w:rsidRPr="003A7FC3">
        <w:rPr>
          <w:szCs w:val="22"/>
          <w:lang w:val="sr-Latn-ME"/>
        </w:rPr>
        <w:t>ij</w:t>
      </w:r>
      <w:r w:rsidR="005669F4" w:rsidRPr="003A7FC3">
        <w:rPr>
          <w:szCs w:val="22"/>
          <w:lang w:val="sr-Latn-ME"/>
        </w:rPr>
        <w:t>e nego što prekinete l</w:t>
      </w:r>
      <w:r w:rsidR="003A5ED9" w:rsidRPr="003A7FC3">
        <w:rPr>
          <w:szCs w:val="22"/>
          <w:lang w:val="sr-Latn-ME"/>
        </w:rPr>
        <w:t>ij</w:t>
      </w:r>
      <w:r w:rsidR="005669F4" w:rsidRPr="003A7FC3">
        <w:rPr>
          <w:szCs w:val="22"/>
          <w:lang w:val="sr-Latn-ME"/>
        </w:rPr>
        <w:t>ečenje.</w:t>
      </w:r>
    </w:p>
    <w:p w14:paraId="18F88C68" w14:textId="77777777" w:rsidR="001624E1" w:rsidRPr="003A7FC3" w:rsidRDefault="001624E1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22F3BAA" w14:textId="2C8F57B4" w:rsidR="004D1D48" w:rsidRPr="003A7FC3" w:rsidRDefault="007021EF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Ako imate dodatnih pitanja o prim</w:t>
      </w:r>
      <w:r w:rsidR="003B1020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 xml:space="preserve">eni ovog </w:t>
      </w:r>
      <w:r w:rsidR="00552D94" w:rsidRPr="003A7FC3">
        <w:rPr>
          <w:szCs w:val="22"/>
          <w:lang w:val="sr-Latn-ME"/>
        </w:rPr>
        <w:t>lijeka</w:t>
      </w:r>
      <w:r w:rsidRPr="003A7FC3">
        <w:rPr>
          <w:szCs w:val="22"/>
          <w:lang w:val="sr-Latn-ME"/>
        </w:rPr>
        <w:t xml:space="preserve">, obratite se svom </w:t>
      </w:r>
      <w:r w:rsidR="00552D94" w:rsidRPr="003A7FC3">
        <w:rPr>
          <w:szCs w:val="22"/>
          <w:lang w:val="sr-Latn-ME"/>
        </w:rPr>
        <w:t>ljekar</w:t>
      </w:r>
      <w:r w:rsidRPr="003A7FC3">
        <w:rPr>
          <w:szCs w:val="22"/>
          <w:lang w:val="sr-Latn-ME"/>
        </w:rPr>
        <w:t>u ili farmaceutu.</w:t>
      </w:r>
    </w:p>
    <w:p w14:paraId="70A027B0" w14:textId="2C83DB10" w:rsidR="00904503" w:rsidRPr="003A7FC3" w:rsidRDefault="00904503" w:rsidP="00455908">
      <w:pPr>
        <w:rPr>
          <w:szCs w:val="22"/>
          <w:lang w:val="sr-Latn-ME"/>
        </w:rPr>
      </w:pPr>
    </w:p>
    <w:p w14:paraId="5977AD9B" w14:textId="77777777" w:rsidR="00455908" w:rsidRPr="003A7FC3" w:rsidRDefault="00455908" w:rsidP="00455908">
      <w:pPr>
        <w:rPr>
          <w:szCs w:val="22"/>
          <w:lang w:val="sr-Latn-ME"/>
        </w:rPr>
      </w:pPr>
    </w:p>
    <w:p w14:paraId="024142D7" w14:textId="41A4C991" w:rsidR="002B6E87" w:rsidRPr="003A7FC3" w:rsidRDefault="00177D7F" w:rsidP="00455908">
      <w:pPr>
        <w:pStyle w:val="NASLOV123"/>
        <w:spacing w:before="0" w:after="0"/>
        <w:rPr>
          <w:lang w:val="sr-Latn-ME"/>
        </w:rPr>
      </w:pPr>
      <w:r w:rsidRPr="003A7FC3">
        <w:rPr>
          <w:lang w:val="sr-Latn-ME"/>
        </w:rPr>
        <w:t xml:space="preserve">4. </w:t>
      </w:r>
      <w:r w:rsidR="002B6E87" w:rsidRPr="003A7FC3">
        <w:rPr>
          <w:lang w:val="sr-Latn-ME"/>
        </w:rPr>
        <w:t xml:space="preserve">MOGUĆA NEŽELJENA DEJSTVA </w:t>
      </w:r>
    </w:p>
    <w:p w14:paraId="69D5A43A" w14:textId="77777777" w:rsidR="00455908" w:rsidRPr="003A7FC3" w:rsidRDefault="00455908" w:rsidP="00455908">
      <w:pPr>
        <w:pStyle w:val="NASLOV123"/>
        <w:spacing w:before="0" w:after="0"/>
        <w:rPr>
          <w:lang w:val="sr-Latn-ME"/>
        </w:rPr>
      </w:pPr>
    </w:p>
    <w:p w14:paraId="4A54B649" w14:textId="2D7ECD5E" w:rsidR="0084175E" w:rsidRPr="003A7FC3" w:rsidRDefault="0084175E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Kao i svi ljekovi i lijek </w:t>
      </w:r>
      <w:proofErr w:type="spellStart"/>
      <w:r w:rsidRPr="003A7FC3">
        <w:rPr>
          <w:szCs w:val="22"/>
          <w:lang w:val="sr-Latn-ME"/>
        </w:rPr>
        <w:t>Isoprinosine</w:t>
      </w:r>
      <w:proofErr w:type="spellEnd"/>
      <w:r w:rsidRPr="003A7FC3">
        <w:rPr>
          <w:szCs w:val="22"/>
          <w:lang w:val="sr-Latn-ME"/>
        </w:rPr>
        <w:t xml:space="preserve"> može izazvati neželjena dejstva, iako se ona ne moraju javiti kod svakoga.</w:t>
      </w:r>
    </w:p>
    <w:p w14:paraId="3C074776" w14:textId="77777777" w:rsidR="0084175E" w:rsidRPr="003A7FC3" w:rsidRDefault="0084175E" w:rsidP="00455908">
      <w:pPr>
        <w:pStyle w:val="Header"/>
        <w:tabs>
          <w:tab w:val="clear" w:pos="4536"/>
          <w:tab w:val="clear" w:pos="9072"/>
          <w:tab w:val="left" w:pos="284"/>
        </w:tabs>
        <w:rPr>
          <w:b/>
          <w:bCs/>
          <w:szCs w:val="22"/>
          <w:lang w:val="sr-Latn-ME"/>
        </w:rPr>
      </w:pPr>
    </w:p>
    <w:p w14:paraId="2DBC3285" w14:textId="745E9ACC" w:rsidR="008D07E6" w:rsidRPr="003A7FC3" w:rsidRDefault="007021EF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Sl</w:t>
      </w:r>
      <w:r w:rsidR="003B1020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edeća n</w:t>
      </w:r>
      <w:r w:rsidR="008D07E6" w:rsidRPr="003A7FC3">
        <w:rPr>
          <w:szCs w:val="22"/>
          <w:lang w:val="sr-Latn-ME"/>
        </w:rPr>
        <w:t xml:space="preserve">eželjena dejstva, </w:t>
      </w:r>
      <w:r w:rsidRPr="003A7FC3">
        <w:rPr>
          <w:szCs w:val="22"/>
          <w:lang w:val="sr-Latn-ME"/>
        </w:rPr>
        <w:t xml:space="preserve">prijavljena su kod </w:t>
      </w:r>
      <w:r w:rsidR="008D07E6" w:rsidRPr="003A7FC3">
        <w:rPr>
          <w:szCs w:val="22"/>
          <w:lang w:val="sr-Latn-ME"/>
        </w:rPr>
        <w:t>pacijenat</w:t>
      </w:r>
      <w:r w:rsidRPr="003A7FC3">
        <w:rPr>
          <w:szCs w:val="22"/>
          <w:lang w:val="sr-Latn-ME"/>
        </w:rPr>
        <w:t>a koji su l</w:t>
      </w:r>
      <w:r w:rsidR="0045590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 xml:space="preserve">ečeni </w:t>
      </w:r>
      <w:r w:rsidR="00552D94" w:rsidRPr="003A7FC3">
        <w:rPr>
          <w:szCs w:val="22"/>
          <w:lang w:val="sr-Latn-ME"/>
        </w:rPr>
        <w:t>lijekom</w:t>
      </w:r>
      <w:r w:rsidRPr="003A7FC3">
        <w:rPr>
          <w:szCs w:val="22"/>
          <w:lang w:val="sr-Latn-ME"/>
        </w:rPr>
        <w:t xml:space="preserve"> </w:t>
      </w:r>
      <w:proofErr w:type="spellStart"/>
      <w:r w:rsidR="008D07E6" w:rsidRPr="003A7FC3">
        <w:rPr>
          <w:szCs w:val="22"/>
          <w:lang w:val="sr-Latn-ME"/>
        </w:rPr>
        <w:t>Isoprinosine</w:t>
      </w:r>
      <w:proofErr w:type="spellEnd"/>
      <w:r w:rsidR="008D07E6" w:rsidRPr="003A7FC3">
        <w:rPr>
          <w:szCs w:val="22"/>
          <w:lang w:val="sr-Latn-ME"/>
        </w:rPr>
        <w:t xml:space="preserve"> i </w:t>
      </w:r>
      <w:r w:rsidRPr="003A7FC3">
        <w:rPr>
          <w:szCs w:val="22"/>
          <w:lang w:val="sr-Latn-ME"/>
        </w:rPr>
        <w:t>navedena s</w:t>
      </w:r>
      <w:r w:rsidR="00C014E6" w:rsidRPr="003A7FC3">
        <w:rPr>
          <w:szCs w:val="22"/>
          <w:lang w:val="sr-Latn-ME"/>
        </w:rPr>
        <w:t>u</w:t>
      </w:r>
      <w:r w:rsidRPr="003A7FC3">
        <w:rPr>
          <w:szCs w:val="22"/>
          <w:lang w:val="sr-Latn-ME"/>
        </w:rPr>
        <w:t xml:space="preserve"> prema učestalosti kao</w:t>
      </w:r>
      <w:r w:rsidR="008D07E6" w:rsidRPr="003A7FC3">
        <w:rPr>
          <w:szCs w:val="22"/>
          <w:lang w:val="sr-Latn-ME"/>
        </w:rPr>
        <w:t>: veoma česta, česta i povremena.</w:t>
      </w:r>
    </w:p>
    <w:p w14:paraId="27EAD2EA" w14:textId="77777777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6AA1021" w14:textId="6DB4D20D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Svi </w:t>
      </w:r>
      <w:r w:rsidR="00552D94" w:rsidRPr="003A7FC3">
        <w:rPr>
          <w:szCs w:val="22"/>
          <w:lang w:val="sr-Latn-ME"/>
        </w:rPr>
        <w:t>ljekov</w:t>
      </w:r>
      <w:r w:rsidRPr="003A7FC3">
        <w:rPr>
          <w:szCs w:val="22"/>
          <w:lang w:val="sr-Latn-ME"/>
        </w:rPr>
        <w:t xml:space="preserve">i mogu izazvati alergijsku reakciju, iako su ozbiljne alergijske reakcije </w:t>
      </w:r>
      <w:r w:rsidR="007021EF" w:rsidRPr="003A7FC3">
        <w:rPr>
          <w:szCs w:val="22"/>
          <w:lang w:val="sr-Latn-ME"/>
        </w:rPr>
        <w:t xml:space="preserve">veoma </w:t>
      </w:r>
      <w:r w:rsidRPr="003A7FC3">
        <w:rPr>
          <w:szCs w:val="22"/>
          <w:lang w:val="sr-Latn-ME"/>
        </w:rPr>
        <w:t>r</w:t>
      </w:r>
      <w:r w:rsidR="0045590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etke.</w:t>
      </w:r>
    </w:p>
    <w:p w14:paraId="7539B9DF" w14:textId="77777777" w:rsidR="00586B12" w:rsidRPr="003A7FC3" w:rsidRDefault="00586B12" w:rsidP="00455908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</w:p>
    <w:p w14:paraId="429C91D4" w14:textId="2E1B8646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b/>
          <w:szCs w:val="22"/>
          <w:lang w:val="sr-Latn-ME"/>
        </w:rPr>
        <w:t xml:space="preserve">Odmah </w:t>
      </w:r>
      <w:r w:rsidR="00586B12" w:rsidRPr="003A7FC3">
        <w:rPr>
          <w:b/>
          <w:szCs w:val="22"/>
          <w:lang w:val="sr-Latn-ME"/>
        </w:rPr>
        <w:t>obav</w:t>
      </w:r>
      <w:r w:rsidR="003A5ED9" w:rsidRPr="003A7FC3">
        <w:rPr>
          <w:b/>
          <w:szCs w:val="22"/>
          <w:lang w:val="sr-Latn-ME"/>
        </w:rPr>
        <w:t>ij</w:t>
      </w:r>
      <w:r w:rsidR="00586B12" w:rsidRPr="003A7FC3">
        <w:rPr>
          <w:b/>
          <w:szCs w:val="22"/>
          <w:lang w:val="sr-Latn-ME"/>
        </w:rPr>
        <w:t xml:space="preserve">estite svog </w:t>
      </w:r>
      <w:r w:rsidR="00552D94" w:rsidRPr="003A7FC3">
        <w:rPr>
          <w:b/>
          <w:szCs w:val="22"/>
          <w:lang w:val="sr-Latn-ME"/>
        </w:rPr>
        <w:t>ljekar</w:t>
      </w:r>
      <w:r w:rsidR="00586B12" w:rsidRPr="003A7FC3">
        <w:rPr>
          <w:b/>
          <w:szCs w:val="22"/>
          <w:lang w:val="sr-Latn-ME"/>
        </w:rPr>
        <w:t>a u slučaju</w:t>
      </w:r>
      <w:r w:rsidRPr="003A7FC3">
        <w:rPr>
          <w:szCs w:val="22"/>
          <w:lang w:val="sr-Latn-ME"/>
        </w:rPr>
        <w:t>:</w:t>
      </w:r>
    </w:p>
    <w:p w14:paraId="0B934890" w14:textId="216BCD46" w:rsidR="008D07E6" w:rsidRPr="003A7FC3" w:rsidRDefault="008D07E6" w:rsidP="0045590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iznenadno</w:t>
      </w:r>
      <w:r w:rsidR="00586B12" w:rsidRPr="003A7FC3">
        <w:rPr>
          <w:szCs w:val="22"/>
          <w:lang w:val="sr-Latn-ME"/>
        </w:rPr>
        <w:t>g</w:t>
      </w:r>
      <w:r w:rsidRPr="003A7FC3">
        <w:rPr>
          <w:szCs w:val="22"/>
          <w:lang w:val="sr-Latn-ME"/>
        </w:rPr>
        <w:t xml:space="preserve"> zviždanj</w:t>
      </w:r>
      <w:r w:rsidR="00E4797E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 xml:space="preserve"> u grudima,</w:t>
      </w:r>
    </w:p>
    <w:p w14:paraId="2C5367EC" w14:textId="4BB7EAC7" w:rsidR="008D07E6" w:rsidRPr="003A7FC3" w:rsidRDefault="00586B12" w:rsidP="0045590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otežanog</w:t>
      </w:r>
      <w:r w:rsidR="008D07E6" w:rsidRPr="003A7FC3">
        <w:rPr>
          <w:szCs w:val="22"/>
          <w:lang w:val="sr-Latn-ME"/>
        </w:rPr>
        <w:t xml:space="preserve"> disanj</w:t>
      </w:r>
      <w:r w:rsidR="00925733" w:rsidRPr="003A7FC3">
        <w:rPr>
          <w:szCs w:val="22"/>
          <w:lang w:val="sr-Latn-ME"/>
        </w:rPr>
        <w:t>a</w:t>
      </w:r>
      <w:r w:rsidR="008D07E6" w:rsidRPr="003A7FC3">
        <w:rPr>
          <w:szCs w:val="22"/>
          <w:lang w:val="sr-Latn-ME"/>
        </w:rPr>
        <w:t>,</w:t>
      </w:r>
    </w:p>
    <w:p w14:paraId="16C697A3" w14:textId="77777777" w:rsidR="008D07E6" w:rsidRPr="003A7FC3" w:rsidRDefault="00586B12" w:rsidP="0045590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oticanja </w:t>
      </w:r>
      <w:r w:rsidR="008D07E6" w:rsidRPr="003A7FC3">
        <w:rPr>
          <w:szCs w:val="22"/>
          <w:lang w:val="sr-Latn-ME"/>
        </w:rPr>
        <w:t>očnih kapaka, lica i usana,</w:t>
      </w:r>
    </w:p>
    <w:p w14:paraId="5BB405F4" w14:textId="790D17CB" w:rsidR="008D07E6" w:rsidRPr="003A7FC3" w:rsidRDefault="008D07E6" w:rsidP="0045590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osip</w:t>
      </w:r>
      <w:r w:rsidR="00586B12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 xml:space="preserve"> ili svrab</w:t>
      </w:r>
      <w:r w:rsidR="00586B12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 xml:space="preserve"> (pogotovo ako otok zahvati c</w:t>
      </w:r>
      <w:r w:rsidR="003D0C3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elo t</w:t>
      </w:r>
      <w:r w:rsidR="003D0C3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elo).</w:t>
      </w:r>
    </w:p>
    <w:p w14:paraId="24555542" w14:textId="77777777" w:rsidR="008D07E6" w:rsidRPr="003A7FC3" w:rsidRDefault="008D07E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8B482DD" w14:textId="4AA103A3" w:rsidR="008D07E6" w:rsidRPr="003A7FC3" w:rsidRDefault="00586B12" w:rsidP="00455908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  <w:r w:rsidRPr="003A7FC3">
        <w:rPr>
          <w:b/>
          <w:szCs w:val="22"/>
          <w:lang w:val="sr-Latn-ME"/>
        </w:rPr>
        <w:t>Prijavlj</w:t>
      </w:r>
      <w:r w:rsidR="00E24942" w:rsidRPr="003A7FC3">
        <w:rPr>
          <w:b/>
          <w:szCs w:val="22"/>
          <w:lang w:val="sr-Latn-ME"/>
        </w:rPr>
        <w:t>e</w:t>
      </w:r>
      <w:r w:rsidRPr="003A7FC3">
        <w:rPr>
          <w:b/>
          <w:szCs w:val="22"/>
          <w:lang w:val="sr-Latn-ME"/>
        </w:rPr>
        <w:t>na su sl</w:t>
      </w:r>
      <w:r w:rsidR="003B1020" w:rsidRPr="003A7FC3">
        <w:rPr>
          <w:b/>
          <w:szCs w:val="22"/>
          <w:lang w:val="sr-Latn-ME"/>
        </w:rPr>
        <w:t>j</w:t>
      </w:r>
      <w:r w:rsidRPr="003A7FC3">
        <w:rPr>
          <w:b/>
          <w:szCs w:val="22"/>
          <w:lang w:val="sr-Latn-ME"/>
        </w:rPr>
        <w:t xml:space="preserve">edeća </w:t>
      </w:r>
      <w:r w:rsidR="008D07E6" w:rsidRPr="003A7FC3">
        <w:rPr>
          <w:b/>
          <w:szCs w:val="22"/>
          <w:lang w:val="sr-Latn-ME"/>
        </w:rPr>
        <w:t>neželjena dejstva:</w:t>
      </w:r>
    </w:p>
    <w:p w14:paraId="400D59D6" w14:textId="12F78F0A" w:rsidR="00177D7F" w:rsidRPr="003A7FC3" w:rsidRDefault="00177D7F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Veoma česta neželjena dejstva (mogu da se jave kod više od 1 na 10 pacijenata koji uzimaju </w:t>
      </w:r>
      <w:r w:rsidR="003D0C38" w:rsidRPr="003A7FC3">
        <w:rPr>
          <w:szCs w:val="22"/>
          <w:lang w:val="sr-Latn-ME"/>
        </w:rPr>
        <w:t>lijek)</w:t>
      </w:r>
      <w:r w:rsidRPr="003A7FC3">
        <w:rPr>
          <w:szCs w:val="22"/>
          <w:lang w:val="sr-Latn-ME"/>
        </w:rPr>
        <w:t>:</w:t>
      </w:r>
    </w:p>
    <w:p w14:paraId="5B3C42D4" w14:textId="14FB365C" w:rsidR="001624E1" w:rsidRPr="003A7FC3" w:rsidRDefault="001624E1" w:rsidP="00455908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privremeno povećanje vr</w:t>
      </w:r>
      <w:r w:rsidR="003B1020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ednosti mokraćne kiseline u krvi i urinu</w:t>
      </w:r>
      <w:r w:rsidR="00AB1C39" w:rsidRPr="003A7FC3">
        <w:rPr>
          <w:szCs w:val="22"/>
          <w:lang w:val="sr-Latn-ME"/>
        </w:rPr>
        <w:t xml:space="preserve"> (mokraći)</w:t>
      </w:r>
    </w:p>
    <w:p w14:paraId="31DCA1EC" w14:textId="77777777" w:rsidR="001624E1" w:rsidRPr="003A7FC3" w:rsidRDefault="001624E1" w:rsidP="00455908">
      <w:pPr>
        <w:rPr>
          <w:szCs w:val="22"/>
          <w:lang w:val="sr-Latn-ME"/>
        </w:rPr>
      </w:pPr>
    </w:p>
    <w:p w14:paraId="783CAB94" w14:textId="4AD8E17D" w:rsidR="00177D7F" w:rsidRPr="003A7FC3" w:rsidRDefault="00177D7F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Česta neželjena dejstva (mogu da se jave kod najviše 1 na 10 pacijenata koji uzimaju </w:t>
      </w:r>
      <w:r w:rsidR="003D0C38" w:rsidRPr="003A7FC3">
        <w:rPr>
          <w:szCs w:val="22"/>
          <w:lang w:val="sr-Latn-ME"/>
        </w:rPr>
        <w:t>lijek)</w:t>
      </w:r>
      <w:r w:rsidRPr="003A7FC3">
        <w:rPr>
          <w:szCs w:val="22"/>
          <w:lang w:val="sr-Latn-ME"/>
        </w:rPr>
        <w:t>:</w:t>
      </w:r>
    </w:p>
    <w:p w14:paraId="4A8F4C98" w14:textId="1ECBE683" w:rsidR="001624E1" w:rsidRPr="003A7FC3" w:rsidRDefault="001513E0" w:rsidP="00455908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povećanje vr</w:t>
      </w:r>
      <w:r w:rsidR="003B1020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ednosti enzima jetre</w:t>
      </w:r>
      <w:r w:rsidR="00E249A1" w:rsidRPr="003A7FC3">
        <w:rPr>
          <w:szCs w:val="22"/>
          <w:lang w:val="sr-Latn-ME"/>
        </w:rPr>
        <w:t xml:space="preserve">, </w:t>
      </w:r>
      <w:r w:rsidR="00D22E1C" w:rsidRPr="003A7FC3">
        <w:rPr>
          <w:szCs w:val="22"/>
          <w:lang w:val="sr-Latn-ME"/>
        </w:rPr>
        <w:t>povećanje vr</w:t>
      </w:r>
      <w:r w:rsidR="003B1020" w:rsidRPr="003A7FC3">
        <w:rPr>
          <w:szCs w:val="22"/>
          <w:lang w:val="sr-Latn-ME"/>
        </w:rPr>
        <w:t>ij</w:t>
      </w:r>
      <w:r w:rsidR="00D22E1C" w:rsidRPr="003A7FC3">
        <w:rPr>
          <w:szCs w:val="22"/>
          <w:lang w:val="sr-Latn-ME"/>
        </w:rPr>
        <w:t xml:space="preserve">ednosti </w:t>
      </w:r>
      <w:proofErr w:type="spellStart"/>
      <w:r w:rsidRPr="003A7FC3">
        <w:rPr>
          <w:szCs w:val="22"/>
          <w:lang w:val="sr-Latn-ME"/>
        </w:rPr>
        <w:t>uree</w:t>
      </w:r>
      <w:proofErr w:type="spellEnd"/>
      <w:r w:rsidRPr="003A7FC3">
        <w:rPr>
          <w:szCs w:val="22"/>
          <w:lang w:val="sr-Latn-ME"/>
        </w:rPr>
        <w:t xml:space="preserve"> u krvi (otpadni proizvod t</w:t>
      </w:r>
      <w:r w:rsidR="003B1020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ela), osip po koži, svrab, bol u zglobovima, povraćanje, mučnin</w:t>
      </w:r>
      <w:r w:rsidR="00586B12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>, bol u trbuhu</w:t>
      </w:r>
      <w:r w:rsidR="00D50962" w:rsidRPr="003A7FC3">
        <w:rPr>
          <w:szCs w:val="22"/>
          <w:lang w:val="sr-Latn-ME"/>
        </w:rPr>
        <w:t>/nelagodnost</w:t>
      </w:r>
      <w:r w:rsidRPr="003A7FC3">
        <w:rPr>
          <w:szCs w:val="22"/>
          <w:lang w:val="sr-Latn-ME"/>
        </w:rPr>
        <w:t xml:space="preserve">, </w:t>
      </w:r>
      <w:r w:rsidR="00925733" w:rsidRPr="003A7FC3">
        <w:rPr>
          <w:szCs w:val="22"/>
          <w:lang w:val="sr-Latn-ME"/>
        </w:rPr>
        <w:t>za</w:t>
      </w:r>
      <w:r w:rsidRPr="003A7FC3">
        <w:rPr>
          <w:szCs w:val="22"/>
          <w:lang w:val="sr-Latn-ME"/>
        </w:rPr>
        <w:t xml:space="preserve">mor, malaksalost, </w:t>
      </w:r>
      <w:r w:rsidR="00AB1C39" w:rsidRPr="003A7FC3">
        <w:rPr>
          <w:szCs w:val="22"/>
          <w:lang w:val="sr-Latn-ME"/>
        </w:rPr>
        <w:t>glavobolja</w:t>
      </w:r>
      <w:r w:rsidRPr="003A7FC3">
        <w:rPr>
          <w:szCs w:val="22"/>
          <w:lang w:val="sr-Latn-ME"/>
        </w:rPr>
        <w:t xml:space="preserve">, </w:t>
      </w:r>
      <w:proofErr w:type="spellStart"/>
      <w:r w:rsidR="00AB1C39" w:rsidRPr="003A7FC3">
        <w:rPr>
          <w:szCs w:val="22"/>
          <w:lang w:val="sr-Latn-ME"/>
        </w:rPr>
        <w:t>vertigo</w:t>
      </w:r>
      <w:proofErr w:type="spellEnd"/>
    </w:p>
    <w:p w14:paraId="767A388F" w14:textId="77777777" w:rsidR="001624E1" w:rsidRPr="003A7FC3" w:rsidRDefault="001624E1" w:rsidP="00455908">
      <w:pPr>
        <w:pStyle w:val="Header"/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ME"/>
        </w:rPr>
      </w:pPr>
    </w:p>
    <w:p w14:paraId="49D8C1E1" w14:textId="67890D9E" w:rsidR="00177D7F" w:rsidRPr="003A7FC3" w:rsidRDefault="00177D7F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Povremena neželjena dejstva (mogu da se jave kod najviše 1 na 100 pacijenata koji uzimaju </w:t>
      </w:r>
      <w:r w:rsidR="003D0C38" w:rsidRPr="003A7FC3">
        <w:rPr>
          <w:szCs w:val="22"/>
          <w:lang w:val="sr-Latn-ME"/>
        </w:rPr>
        <w:t>lijek)</w:t>
      </w:r>
      <w:r w:rsidRPr="003A7FC3">
        <w:rPr>
          <w:szCs w:val="22"/>
          <w:lang w:val="sr-Latn-ME"/>
        </w:rPr>
        <w:t>:</w:t>
      </w:r>
    </w:p>
    <w:p w14:paraId="1B92BF5D" w14:textId="6CD06EAC" w:rsidR="001513E0" w:rsidRPr="003A7FC3" w:rsidRDefault="00AB1C39" w:rsidP="00455908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proliv</w:t>
      </w:r>
      <w:r w:rsidR="001513E0" w:rsidRPr="003A7FC3">
        <w:rPr>
          <w:szCs w:val="22"/>
          <w:lang w:val="sr-Latn-ME"/>
        </w:rPr>
        <w:t xml:space="preserve">, </w:t>
      </w:r>
      <w:r w:rsidR="00925733" w:rsidRPr="003A7FC3">
        <w:rPr>
          <w:szCs w:val="22"/>
          <w:lang w:val="sr-Latn-ME"/>
        </w:rPr>
        <w:t>otežano pražnjenje cr</w:t>
      </w:r>
      <w:r w:rsidR="003B1020" w:rsidRPr="003A7FC3">
        <w:rPr>
          <w:szCs w:val="22"/>
          <w:lang w:val="sr-Latn-ME"/>
        </w:rPr>
        <w:t>ij</w:t>
      </w:r>
      <w:r w:rsidR="00925733" w:rsidRPr="003A7FC3">
        <w:rPr>
          <w:szCs w:val="22"/>
          <w:lang w:val="sr-Latn-ME"/>
        </w:rPr>
        <w:t>eva</w:t>
      </w:r>
      <w:r w:rsidR="001513E0" w:rsidRPr="003A7FC3">
        <w:rPr>
          <w:szCs w:val="22"/>
          <w:lang w:val="sr-Latn-ME"/>
        </w:rPr>
        <w:t>, pospanost ili nemogućnost spavanja (</w:t>
      </w:r>
      <w:proofErr w:type="spellStart"/>
      <w:r w:rsidR="001513E0" w:rsidRPr="003A7FC3">
        <w:rPr>
          <w:szCs w:val="22"/>
          <w:lang w:val="sr-Latn-ME"/>
        </w:rPr>
        <w:t>insomnija</w:t>
      </w:r>
      <w:proofErr w:type="spellEnd"/>
      <w:r w:rsidR="001513E0" w:rsidRPr="003A7FC3">
        <w:rPr>
          <w:szCs w:val="22"/>
          <w:lang w:val="sr-Latn-ME"/>
        </w:rPr>
        <w:t>), nervoza, povećana količina urina</w:t>
      </w:r>
    </w:p>
    <w:p w14:paraId="67C41877" w14:textId="77777777" w:rsidR="001513E0" w:rsidRPr="003A7FC3" w:rsidRDefault="001513E0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8EB8A95" w14:textId="44A24F82" w:rsidR="001513E0" w:rsidRPr="003A7FC3" w:rsidRDefault="00D776F6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Nepoznata učestalost (ne može </w:t>
      </w:r>
      <w:r w:rsidR="008D5F36" w:rsidRPr="003A7FC3">
        <w:rPr>
          <w:szCs w:val="22"/>
          <w:lang w:val="sr-Latn-ME"/>
        </w:rPr>
        <w:t xml:space="preserve">se </w:t>
      </w:r>
      <w:r w:rsidRPr="003A7FC3">
        <w:rPr>
          <w:szCs w:val="22"/>
          <w:lang w:val="sr-Latn-ME"/>
        </w:rPr>
        <w:t>proc</w:t>
      </w:r>
      <w:r w:rsidR="0045590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eniti na osnovu dostupnih podataka)</w:t>
      </w:r>
      <w:r w:rsidR="001513E0" w:rsidRPr="003A7FC3">
        <w:rPr>
          <w:szCs w:val="22"/>
          <w:lang w:val="sr-Latn-ME"/>
        </w:rPr>
        <w:t>:</w:t>
      </w:r>
    </w:p>
    <w:p w14:paraId="2F3071E9" w14:textId="0F3F409A" w:rsidR="001624E1" w:rsidRPr="003A7FC3" w:rsidRDefault="001513E0" w:rsidP="00455908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pacing w:val="-2"/>
          <w:szCs w:val="22"/>
          <w:lang w:val="sr-Latn-ME"/>
        </w:rPr>
        <w:t>bol u</w:t>
      </w:r>
      <w:r w:rsidR="00D776F6" w:rsidRPr="003A7FC3">
        <w:rPr>
          <w:spacing w:val="-2"/>
          <w:szCs w:val="22"/>
          <w:lang w:val="sr-Latn-ME"/>
        </w:rPr>
        <w:t xml:space="preserve"> gornjem d</w:t>
      </w:r>
      <w:r w:rsidR="003B1020" w:rsidRPr="003A7FC3">
        <w:rPr>
          <w:spacing w:val="-2"/>
          <w:szCs w:val="22"/>
          <w:lang w:val="sr-Latn-ME"/>
        </w:rPr>
        <w:t>ij</w:t>
      </w:r>
      <w:r w:rsidR="00D776F6" w:rsidRPr="003A7FC3">
        <w:rPr>
          <w:spacing w:val="-2"/>
          <w:szCs w:val="22"/>
          <w:lang w:val="sr-Latn-ME"/>
        </w:rPr>
        <w:t>elu trbuh</w:t>
      </w:r>
      <w:r w:rsidR="006946D2" w:rsidRPr="003A7FC3">
        <w:rPr>
          <w:spacing w:val="-2"/>
          <w:szCs w:val="22"/>
          <w:lang w:val="sr-Latn-ME"/>
        </w:rPr>
        <w:t>a</w:t>
      </w:r>
      <w:r w:rsidRPr="003A7FC3">
        <w:rPr>
          <w:spacing w:val="-2"/>
          <w:szCs w:val="22"/>
          <w:lang w:val="sr-Latn-ME"/>
        </w:rPr>
        <w:t xml:space="preserve">, </w:t>
      </w:r>
      <w:r w:rsidRPr="003A7FC3">
        <w:rPr>
          <w:szCs w:val="22"/>
          <w:lang w:val="sr-Latn-ME"/>
        </w:rPr>
        <w:t xml:space="preserve">oticanje lica, usana, očnih kapaka ili </w:t>
      </w:r>
      <w:r w:rsidR="009663A4" w:rsidRPr="003A7FC3">
        <w:rPr>
          <w:szCs w:val="22"/>
          <w:lang w:val="sr-Latn-ME"/>
        </w:rPr>
        <w:t>grla</w:t>
      </w:r>
      <w:r w:rsidRPr="003A7FC3">
        <w:rPr>
          <w:szCs w:val="22"/>
          <w:lang w:val="sr-Latn-ME"/>
        </w:rPr>
        <w:t xml:space="preserve"> (</w:t>
      </w:r>
      <w:proofErr w:type="spellStart"/>
      <w:r w:rsidRPr="003A7FC3">
        <w:rPr>
          <w:szCs w:val="22"/>
          <w:lang w:val="sr-Latn-ME"/>
        </w:rPr>
        <w:t>a</w:t>
      </w:r>
      <w:r w:rsidRPr="003A7FC3">
        <w:rPr>
          <w:spacing w:val="-2"/>
          <w:szCs w:val="22"/>
          <w:lang w:val="sr-Latn-ME"/>
        </w:rPr>
        <w:t>ngioedem</w:t>
      </w:r>
      <w:proofErr w:type="spellEnd"/>
      <w:r w:rsidRPr="003A7FC3">
        <w:rPr>
          <w:spacing w:val="-2"/>
          <w:szCs w:val="22"/>
          <w:lang w:val="sr-Latn-ME"/>
        </w:rPr>
        <w:t>), koprivnjača, alergijska reakcija, alergijska reakcija c</w:t>
      </w:r>
      <w:r w:rsidR="003B1020" w:rsidRPr="003A7FC3">
        <w:rPr>
          <w:spacing w:val="-2"/>
          <w:szCs w:val="22"/>
          <w:lang w:val="sr-Latn-ME"/>
        </w:rPr>
        <w:t>ij</w:t>
      </w:r>
      <w:r w:rsidRPr="003A7FC3">
        <w:rPr>
          <w:spacing w:val="-2"/>
          <w:szCs w:val="22"/>
          <w:lang w:val="sr-Latn-ME"/>
        </w:rPr>
        <w:t>elog t</w:t>
      </w:r>
      <w:r w:rsidR="003B1020" w:rsidRPr="003A7FC3">
        <w:rPr>
          <w:spacing w:val="-2"/>
          <w:szCs w:val="22"/>
          <w:lang w:val="sr-Latn-ME"/>
        </w:rPr>
        <w:t>ij</w:t>
      </w:r>
      <w:r w:rsidRPr="003A7FC3">
        <w:rPr>
          <w:spacing w:val="-2"/>
          <w:szCs w:val="22"/>
          <w:lang w:val="sr-Latn-ME"/>
        </w:rPr>
        <w:t>ela (</w:t>
      </w:r>
      <w:proofErr w:type="spellStart"/>
      <w:r w:rsidRPr="003A7FC3">
        <w:rPr>
          <w:spacing w:val="-2"/>
          <w:szCs w:val="22"/>
          <w:lang w:val="sr-Latn-ME"/>
        </w:rPr>
        <w:t>anafilaktička</w:t>
      </w:r>
      <w:proofErr w:type="spellEnd"/>
      <w:r w:rsidRPr="003A7FC3">
        <w:rPr>
          <w:spacing w:val="-2"/>
          <w:szCs w:val="22"/>
          <w:lang w:val="sr-Latn-ME"/>
        </w:rPr>
        <w:t xml:space="preserve"> reakcija), nesv</w:t>
      </w:r>
      <w:r w:rsidR="003D0C38" w:rsidRPr="003A7FC3">
        <w:rPr>
          <w:spacing w:val="-2"/>
          <w:szCs w:val="22"/>
          <w:lang w:val="sr-Latn-ME"/>
        </w:rPr>
        <w:t>j</w:t>
      </w:r>
      <w:r w:rsidRPr="003A7FC3">
        <w:rPr>
          <w:spacing w:val="-2"/>
          <w:szCs w:val="22"/>
          <w:lang w:val="sr-Latn-ME"/>
        </w:rPr>
        <w:t>estica, crvenilo kože</w:t>
      </w:r>
      <w:r w:rsidRPr="003A7FC3">
        <w:rPr>
          <w:i/>
          <w:spacing w:val="-2"/>
          <w:szCs w:val="22"/>
          <w:lang w:val="sr-Latn-ME"/>
        </w:rPr>
        <w:t xml:space="preserve"> </w:t>
      </w:r>
      <w:r w:rsidRPr="003A7FC3">
        <w:rPr>
          <w:spacing w:val="-2"/>
          <w:szCs w:val="22"/>
          <w:lang w:val="sr-Latn-ME"/>
        </w:rPr>
        <w:t>(</w:t>
      </w:r>
      <w:proofErr w:type="spellStart"/>
      <w:r w:rsidRPr="003A7FC3">
        <w:rPr>
          <w:spacing w:val="-2"/>
          <w:szCs w:val="22"/>
          <w:lang w:val="sr-Latn-ME"/>
        </w:rPr>
        <w:t>eritem</w:t>
      </w:r>
      <w:proofErr w:type="spellEnd"/>
      <w:r w:rsidRPr="003A7FC3">
        <w:rPr>
          <w:spacing w:val="-2"/>
          <w:szCs w:val="22"/>
          <w:lang w:val="sr-Latn-ME"/>
        </w:rPr>
        <w:t>).</w:t>
      </w:r>
    </w:p>
    <w:p w14:paraId="708ED42E" w14:textId="77777777" w:rsidR="00177D7F" w:rsidRPr="003A7FC3" w:rsidRDefault="00177D7F" w:rsidP="00455908">
      <w:pPr>
        <w:rPr>
          <w:szCs w:val="22"/>
          <w:lang w:val="sr-Latn-ME"/>
        </w:rPr>
      </w:pPr>
    </w:p>
    <w:p w14:paraId="723AFD26" w14:textId="77777777" w:rsidR="0084175E" w:rsidRPr="003A7FC3" w:rsidRDefault="0084175E" w:rsidP="0045590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A7FC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3F67496" w14:textId="77777777" w:rsidR="0084175E" w:rsidRPr="003A7FC3" w:rsidRDefault="0084175E" w:rsidP="0045590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A7FC3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A7FC3">
        <w:rPr>
          <w:rFonts w:eastAsia="Calibri"/>
          <w:spacing w:val="-4"/>
          <w:sz w:val="22"/>
          <w:szCs w:val="22"/>
          <w:lang w:val="sr-Latn-ME"/>
        </w:rPr>
        <w:t>.</w:t>
      </w:r>
      <w:r w:rsidRPr="003A7FC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0E36694" w14:textId="77777777" w:rsidR="0084175E" w:rsidRPr="003A7FC3" w:rsidRDefault="0084175E" w:rsidP="0045590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EE2E533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Institut za ljekove i medicinska sredstva </w:t>
      </w:r>
    </w:p>
    <w:p w14:paraId="617FC086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Odjeljenje za </w:t>
      </w:r>
      <w:proofErr w:type="spellStart"/>
      <w:r w:rsidRPr="003A7FC3">
        <w:rPr>
          <w:szCs w:val="22"/>
          <w:lang w:val="sr-Latn-ME"/>
        </w:rPr>
        <w:t>farmakovigilancu</w:t>
      </w:r>
      <w:proofErr w:type="spellEnd"/>
    </w:p>
    <w:p w14:paraId="7D09BD34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Bulevar Ivana Crnojevića 64a, 81000 Podgorica</w:t>
      </w:r>
    </w:p>
    <w:p w14:paraId="79AC5CA3" w14:textId="77777777" w:rsidR="0084175E" w:rsidRPr="003A7FC3" w:rsidRDefault="0084175E" w:rsidP="00455908">
      <w:pPr>
        <w:rPr>
          <w:szCs w:val="22"/>
          <w:lang w:val="sr-Latn-ME"/>
        </w:rPr>
      </w:pPr>
    </w:p>
    <w:p w14:paraId="646AD704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tel: +382 (0) 20 310 280</w:t>
      </w:r>
    </w:p>
    <w:p w14:paraId="71C7B3C1" w14:textId="77777777" w:rsidR="0084175E" w:rsidRPr="003A7FC3" w:rsidRDefault="0084175E" w:rsidP="00455908">
      <w:pPr>
        <w:rPr>
          <w:szCs w:val="22"/>
          <w:lang w:val="sr-Latn-ME"/>
        </w:rPr>
      </w:pPr>
      <w:proofErr w:type="spellStart"/>
      <w:r w:rsidRPr="003A7FC3">
        <w:rPr>
          <w:szCs w:val="22"/>
          <w:lang w:val="sr-Latn-ME"/>
        </w:rPr>
        <w:t>fax</w:t>
      </w:r>
      <w:proofErr w:type="spellEnd"/>
      <w:r w:rsidRPr="003A7FC3">
        <w:rPr>
          <w:szCs w:val="22"/>
          <w:lang w:val="sr-Latn-ME"/>
        </w:rPr>
        <w:t>: +382 (0) 20 310 581</w:t>
      </w:r>
    </w:p>
    <w:p w14:paraId="1547E442" w14:textId="77777777" w:rsidR="0084175E" w:rsidRPr="003A7FC3" w:rsidRDefault="0084175E" w:rsidP="00455908">
      <w:pPr>
        <w:rPr>
          <w:szCs w:val="22"/>
          <w:lang w:val="sr-Latn-ME"/>
        </w:rPr>
      </w:pPr>
      <w:hyperlink r:id="rId11" w:history="1">
        <w:r w:rsidRPr="003A7FC3">
          <w:rPr>
            <w:rStyle w:val="Hyperlink"/>
            <w:szCs w:val="22"/>
            <w:lang w:val="sr-Latn-ME"/>
          </w:rPr>
          <w:t>www.cinmed.me</w:t>
        </w:r>
      </w:hyperlink>
      <w:r w:rsidRPr="003A7FC3">
        <w:rPr>
          <w:szCs w:val="22"/>
          <w:lang w:val="sr-Latn-ME"/>
        </w:rPr>
        <w:t xml:space="preserve"> </w:t>
      </w:r>
    </w:p>
    <w:p w14:paraId="020C763F" w14:textId="77777777" w:rsidR="0084175E" w:rsidRPr="003A7FC3" w:rsidRDefault="0084175E" w:rsidP="00455908">
      <w:pPr>
        <w:rPr>
          <w:szCs w:val="22"/>
          <w:lang w:val="sr-Latn-ME"/>
        </w:rPr>
      </w:pPr>
      <w:hyperlink r:id="rId12" w:history="1">
        <w:r w:rsidRPr="003A7FC3">
          <w:rPr>
            <w:rStyle w:val="Hyperlink"/>
            <w:szCs w:val="22"/>
            <w:lang w:val="sr-Latn-ME"/>
          </w:rPr>
          <w:t>nezeljenadejstva@cinmed.me</w:t>
        </w:r>
      </w:hyperlink>
      <w:r w:rsidRPr="003A7FC3">
        <w:rPr>
          <w:szCs w:val="22"/>
          <w:lang w:val="sr-Latn-ME"/>
        </w:rPr>
        <w:t xml:space="preserve"> </w:t>
      </w:r>
    </w:p>
    <w:p w14:paraId="33210031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putem IS zdravstvene zaštite</w:t>
      </w:r>
    </w:p>
    <w:p w14:paraId="14111F36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QR kod za </w:t>
      </w:r>
      <w:proofErr w:type="spellStart"/>
      <w:r w:rsidRPr="003A7FC3">
        <w:rPr>
          <w:szCs w:val="22"/>
          <w:lang w:val="sr-Latn-ME"/>
        </w:rPr>
        <w:t>online</w:t>
      </w:r>
      <w:proofErr w:type="spellEnd"/>
      <w:r w:rsidRPr="003A7FC3">
        <w:rPr>
          <w:szCs w:val="22"/>
          <w:lang w:val="sr-Latn-ME"/>
        </w:rPr>
        <w:t xml:space="preserve"> prijavu sumnje na neželjeno dejstvo lijeka:</w:t>
      </w:r>
    </w:p>
    <w:p w14:paraId="6FE72911" w14:textId="77777777" w:rsidR="0084175E" w:rsidRPr="003A7FC3" w:rsidRDefault="0084175E" w:rsidP="00455908">
      <w:pPr>
        <w:rPr>
          <w:szCs w:val="22"/>
          <w:lang w:val="sr-Latn-ME"/>
        </w:rPr>
      </w:pPr>
    </w:p>
    <w:p w14:paraId="121F51D6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b/>
          <w:bCs/>
          <w:szCs w:val="22"/>
          <w:lang w:val="sr-Latn-ME"/>
        </w:rPr>
        <w:drawing>
          <wp:inline distT="0" distB="0" distL="0" distR="0" wp14:anchorId="56933E81" wp14:editId="1885099B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B96A5" w14:textId="112B82F0" w:rsidR="004D1D48" w:rsidRPr="003A7FC3" w:rsidRDefault="004D1D48" w:rsidP="00455908">
      <w:pPr>
        <w:rPr>
          <w:szCs w:val="22"/>
          <w:lang w:val="sr-Latn-ME"/>
        </w:rPr>
      </w:pPr>
    </w:p>
    <w:p w14:paraId="4D4AEDCE" w14:textId="77777777" w:rsidR="00455908" w:rsidRPr="003A7FC3" w:rsidRDefault="00455908" w:rsidP="00455908">
      <w:pPr>
        <w:rPr>
          <w:szCs w:val="22"/>
          <w:lang w:val="sr-Latn-ME"/>
        </w:rPr>
      </w:pPr>
    </w:p>
    <w:p w14:paraId="6CBF16B9" w14:textId="4C53FD65" w:rsidR="00177D7F" w:rsidRPr="003A7FC3" w:rsidRDefault="00177D7F" w:rsidP="00455908">
      <w:pPr>
        <w:pStyle w:val="NASLOV123"/>
        <w:spacing w:before="0" w:after="0"/>
        <w:rPr>
          <w:lang w:val="sr-Latn-ME"/>
        </w:rPr>
      </w:pPr>
      <w:r w:rsidRPr="003A7FC3">
        <w:rPr>
          <w:lang w:val="sr-Latn-ME"/>
        </w:rPr>
        <w:t xml:space="preserve">5. </w:t>
      </w:r>
      <w:r w:rsidR="0084175E" w:rsidRPr="003A7FC3">
        <w:rPr>
          <w:lang w:val="sr-Latn-ME"/>
        </w:rPr>
        <w:t>KAKO ČUVATI LIJEK ISOPRINOSINE</w:t>
      </w:r>
    </w:p>
    <w:p w14:paraId="676A6996" w14:textId="77777777" w:rsidR="00455908" w:rsidRPr="003A7FC3" w:rsidRDefault="00455908" w:rsidP="00455908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2AC6C893" w14:textId="2F22DC4E" w:rsidR="0084175E" w:rsidRPr="003A7FC3" w:rsidRDefault="0084175E" w:rsidP="00455908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3A7FC3">
        <w:rPr>
          <w:szCs w:val="22"/>
          <w:lang w:val="sr-Latn-ME"/>
        </w:rPr>
        <w:t>Lijek čuvajte van pogleda i domašaja djece.</w:t>
      </w:r>
    </w:p>
    <w:p w14:paraId="27097BC2" w14:textId="77777777" w:rsidR="0084175E" w:rsidRPr="003A7FC3" w:rsidRDefault="0084175E" w:rsidP="00455908">
      <w:pPr>
        <w:rPr>
          <w:szCs w:val="22"/>
          <w:lang w:val="sr-Latn-ME"/>
        </w:rPr>
      </w:pPr>
    </w:p>
    <w:p w14:paraId="31DD787A" w14:textId="703F39EA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Ovaj lijek se ne smije upotrijebiti nakon isteka roka upotrebe navedenog na spoljašnjem pakovanju nakon </w:t>
      </w:r>
      <w:r w:rsidR="00455908" w:rsidRPr="003A7FC3">
        <w:rPr>
          <w:szCs w:val="22"/>
          <w:lang w:val="sr-Latn-ME"/>
        </w:rPr>
        <w:t xml:space="preserve">oznake </w:t>
      </w:r>
      <w:r w:rsidRPr="003A7FC3">
        <w:rPr>
          <w:szCs w:val="22"/>
          <w:lang w:val="sr-Latn-ME"/>
        </w:rPr>
        <w:t>„Važi do”. Rok upotrebe odnosi se na posl</w:t>
      </w:r>
      <w:r w:rsidR="00455908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ednji dan navedenog mjeseca.</w:t>
      </w:r>
    </w:p>
    <w:p w14:paraId="5AF3B134" w14:textId="77777777" w:rsidR="00C509F9" w:rsidRPr="003A7FC3" w:rsidRDefault="00C509F9" w:rsidP="00455908">
      <w:pPr>
        <w:rPr>
          <w:szCs w:val="22"/>
          <w:lang w:val="sr-Latn-ME"/>
        </w:rPr>
      </w:pPr>
    </w:p>
    <w:p w14:paraId="51E1F4E0" w14:textId="3227F200" w:rsidR="00F41F0D" w:rsidRPr="003A7FC3" w:rsidRDefault="006A436C" w:rsidP="00455908">
      <w:pPr>
        <w:pStyle w:val="Header"/>
        <w:tabs>
          <w:tab w:val="clear" w:pos="4536"/>
          <w:tab w:val="clear" w:pos="9072"/>
          <w:tab w:val="left" w:pos="284"/>
        </w:tabs>
        <w:rPr>
          <w:color w:val="FF0000"/>
          <w:szCs w:val="22"/>
          <w:lang w:val="sr-Latn-ME"/>
        </w:rPr>
      </w:pPr>
      <w:r w:rsidRPr="003A7FC3">
        <w:rPr>
          <w:szCs w:val="22"/>
          <w:lang w:val="sr-Latn-ME"/>
        </w:rPr>
        <w:t xml:space="preserve">Lijek </w:t>
      </w:r>
      <w:r w:rsidR="00F41F0D" w:rsidRPr="003A7FC3">
        <w:rPr>
          <w:szCs w:val="22"/>
          <w:lang w:val="sr-Latn-ME"/>
        </w:rPr>
        <w:t>čuvati na temperaturi do 25°C u originalnom pakovanju.</w:t>
      </w:r>
    </w:p>
    <w:p w14:paraId="647C1F2C" w14:textId="77777777" w:rsidR="00F41F0D" w:rsidRPr="003A7FC3" w:rsidRDefault="00F41F0D" w:rsidP="00455908">
      <w:pPr>
        <w:rPr>
          <w:szCs w:val="22"/>
          <w:lang w:val="sr-Latn-ME"/>
        </w:rPr>
      </w:pPr>
    </w:p>
    <w:p w14:paraId="5244DF64" w14:textId="77777777" w:rsidR="0084175E" w:rsidRPr="003A7FC3" w:rsidRDefault="0084175E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Ljekove ne treba bacati u kanalizaciju, niti kućni otpad. Ove mjere pomažu očuvanju životne sredine.</w:t>
      </w:r>
    </w:p>
    <w:p w14:paraId="001734C6" w14:textId="7EF0B363" w:rsidR="00177D7F" w:rsidRPr="003A7FC3" w:rsidRDefault="0084175E" w:rsidP="00455908">
      <w:pPr>
        <w:rPr>
          <w:szCs w:val="22"/>
          <w:lang w:val="sr-Latn-ME"/>
        </w:rPr>
      </w:pPr>
      <w:proofErr w:type="spellStart"/>
      <w:r w:rsidRPr="003A7FC3">
        <w:rPr>
          <w:szCs w:val="22"/>
          <w:lang w:val="sr-Latn-ME"/>
        </w:rPr>
        <w:t>Neupotrijebljeni</w:t>
      </w:r>
      <w:proofErr w:type="spellEnd"/>
      <w:r w:rsidRPr="003A7FC3">
        <w:rPr>
          <w:szCs w:val="22"/>
          <w:lang w:val="sr-Latn-ME"/>
        </w:rPr>
        <w:t xml:space="preserve"> lijek se uništava u skladu sa važećim propisima.</w:t>
      </w:r>
    </w:p>
    <w:p w14:paraId="731EE33C" w14:textId="419EEA84" w:rsidR="00455908" w:rsidRPr="003A7FC3" w:rsidRDefault="00455908" w:rsidP="00455908">
      <w:pPr>
        <w:rPr>
          <w:szCs w:val="22"/>
          <w:lang w:val="sr-Latn-ME"/>
        </w:rPr>
      </w:pPr>
    </w:p>
    <w:p w14:paraId="0897909D" w14:textId="77777777" w:rsidR="00455908" w:rsidRPr="003A7FC3" w:rsidRDefault="00455908" w:rsidP="00455908">
      <w:pPr>
        <w:rPr>
          <w:szCs w:val="22"/>
          <w:lang w:val="sr-Latn-ME"/>
        </w:rPr>
      </w:pPr>
    </w:p>
    <w:p w14:paraId="15503ADE" w14:textId="44694BF4" w:rsidR="00177D7F" w:rsidRPr="003A7FC3" w:rsidRDefault="00177D7F" w:rsidP="00455908">
      <w:pPr>
        <w:pStyle w:val="NASLOV123"/>
        <w:spacing w:before="0" w:after="0"/>
        <w:rPr>
          <w:lang w:val="sr-Latn-ME"/>
        </w:rPr>
      </w:pPr>
      <w:r w:rsidRPr="003A7FC3">
        <w:rPr>
          <w:lang w:val="sr-Latn-ME"/>
        </w:rPr>
        <w:t xml:space="preserve">6. </w:t>
      </w:r>
      <w:r w:rsidR="0084175E" w:rsidRPr="003A7FC3">
        <w:rPr>
          <w:lang w:val="sr-Latn-ME"/>
        </w:rPr>
        <w:t>SADRŽAJ PAKOVANJA I DODATNE INFORMACIJE</w:t>
      </w:r>
    </w:p>
    <w:p w14:paraId="1693BA7E" w14:textId="77777777" w:rsidR="00455908" w:rsidRPr="003A7FC3" w:rsidRDefault="00455908" w:rsidP="00455908">
      <w:pPr>
        <w:pStyle w:val="NASLOV123"/>
        <w:spacing w:before="0" w:after="0"/>
        <w:rPr>
          <w:lang w:val="sr-Latn-ME"/>
        </w:rPr>
      </w:pPr>
    </w:p>
    <w:p w14:paraId="41EF0D33" w14:textId="76064FF1" w:rsidR="00177D7F" w:rsidRPr="003A7FC3" w:rsidRDefault="00177D7F" w:rsidP="00455908">
      <w:pPr>
        <w:rPr>
          <w:b/>
          <w:bCs/>
          <w:szCs w:val="22"/>
          <w:lang w:val="sr-Latn-ME"/>
        </w:rPr>
      </w:pPr>
      <w:r w:rsidRPr="003A7FC3">
        <w:rPr>
          <w:b/>
          <w:bCs/>
          <w:szCs w:val="22"/>
          <w:lang w:val="sr-Latn-ME"/>
        </w:rPr>
        <w:t>Šta sadrži l</w:t>
      </w:r>
      <w:r w:rsidR="003311E5" w:rsidRPr="003A7FC3">
        <w:rPr>
          <w:b/>
          <w:bCs/>
          <w:szCs w:val="22"/>
          <w:lang w:val="sr-Latn-ME"/>
        </w:rPr>
        <w:t>ij</w:t>
      </w:r>
      <w:r w:rsidRPr="003A7FC3">
        <w:rPr>
          <w:b/>
          <w:bCs/>
          <w:szCs w:val="22"/>
          <w:lang w:val="sr-Latn-ME"/>
        </w:rPr>
        <w:t xml:space="preserve">ek </w:t>
      </w:r>
      <w:proofErr w:type="spellStart"/>
      <w:r w:rsidR="005B2562" w:rsidRPr="003A7FC3">
        <w:rPr>
          <w:b/>
          <w:bCs/>
          <w:szCs w:val="22"/>
          <w:lang w:val="sr-Latn-ME"/>
        </w:rPr>
        <w:t>Isoprinosine</w:t>
      </w:r>
      <w:proofErr w:type="spellEnd"/>
    </w:p>
    <w:p w14:paraId="6E2FF5ED" w14:textId="77777777" w:rsidR="001513E0" w:rsidRPr="003A7FC3" w:rsidRDefault="001513E0" w:rsidP="00C854DA">
      <w:pPr>
        <w:pStyle w:val="Header"/>
        <w:numPr>
          <w:ilvl w:val="0"/>
          <w:numId w:val="2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Aktivna supstanca je </w:t>
      </w:r>
      <w:proofErr w:type="spellStart"/>
      <w:r w:rsidRPr="003A7FC3">
        <w:rPr>
          <w:szCs w:val="22"/>
          <w:lang w:val="sr-Latn-ME"/>
        </w:rPr>
        <w:t>inozin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acedoben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dimepranol</w:t>
      </w:r>
      <w:proofErr w:type="spellEnd"/>
      <w:r w:rsidRPr="003A7FC3">
        <w:rPr>
          <w:szCs w:val="22"/>
          <w:lang w:val="sr-Latn-ME"/>
        </w:rPr>
        <w:t xml:space="preserve">. </w:t>
      </w:r>
      <w:r w:rsidR="001533FD" w:rsidRPr="003A7FC3">
        <w:rPr>
          <w:szCs w:val="22"/>
          <w:lang w:val="sr-Latn-ME"/>
        </w:rPr>
        <w:t>Jedna</w:t>
      </w:r>
      <w:r w:rsidRPr="003A7FC3">
        <w:rPr>
          <w:szCs w:val="22"/>
          <w:lang w:val="sr-Latn-ME"/>
        </w:rPr>
        <w:t xml:space="preserve"> tableta sadrži 500 mg </w:t>
      </w:r>
      <w:proofErr w:type="spellStart"/>
      <w:r w:rsidRPr="003A7FC3">
        <w:rPr>
          <w:szCs w:val="22"/>
          <w:lang w:val="sr-Latn-ME"/>
        </w:rPr>
        <w:t>inozin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acedoben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dimepranola</w:t>
      </w:r>
      <w:proofErr w:type="spellEnd"/>
      <w:r w:rsidRPr="003A7FC3">
        <w:rPr>
          <w:szCs w:val="22"/>
          <w:lang w:val="sr-Latn-ME"/>
        </w:rPr>
        <w:t>.</w:t>
      </w:r>
    </w:p>
    <w:p w14:paraId="62D36F95" w14:textId="417BB0E2" w:rsidR="001513E0" w:rsidRPr="003A7FC3" w:rsidRDefault="004353EB" w:rsidP="00C854DA">
      <w:pPr>
        <w:pStyle w:val="Header"/>
        <w:numPr>
          <w:ilvl w:val="0"/>
          <w:numId w:val="2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A7FC3">
        <w:rPr>
          <w:szCs w:val="22"/>
          <w:lang w:val="sr-Latn-ME"/>
        </w:rPr>
        <w:t>Pomoćne supstance su</w:t>
      </w:r>
      <w:r w:rsidR="001513E0" w:rsidRPr="003A7FC3">
        <w:rPr>
          <w:szCs w:val="22"/>
          <w:lang w:val="sr-Latn-ME"/>
        </w:rPr>
        <w:t xml:space="preserve">: </w:t>
      </w:r>
      <w:proofErr w:type="spellStart"/>
      <w:r w:rsidR="001513E0" w:rsidRPr="003A7FC3">
        <w:rPr>
          <w:szCs w:val="22"/>
          <w:lang w:val="sr-Latn-ME"/>
        </w:rPr>
        <w:t>manitol</w:t>
      </w:r>
      <w:proofErr w:type="spellEnd"/>
      <w:r w:rsidRPr="003A7FC3">
        <w:rPr>
          <w:szCs w:val="22"/>
          <w:lang w:val="sr-Latn-ME"/>
        </w:rPr>
        <w:t xml:space="preserve">; </w:t>
      </w:r>
      <w:r w:rsidR="001513E0" w:rsidRPr="003A7FC3">
        <w:rPr>
          <w:szCs w:val="22"/>
          <w:lang w:val="sr-Latn-ME"/>
        </w:rPr>
        <w:t>skrob, pšenični</w:t>
      </w:r>
      <w:r w:rsidRPr="003A7FC3">
        <w:rPr>
          <w:szCs w:val="22"/>
          <w:lang w:val="sr-Latn-ME"/>
        </w:rPr>
        <w:t>;</w:t>
      </w:r>
      <w:r w:rsidR="001513E0" w:rsidRPr="003A7FC3">
        <w:rPr>
          <w:szCs w:val="22"/>
          <w:lang w:val="sr-Latn-ME"/>
        </w:rPr>
        <w:t xml:space="preserve"> </w:t>
      </w:r>
      <w:proofErr w:type="spellStart"/>
      <w:r w:rsidR="001513E0" w:rsidRPr="003A7FC3">
        <w:rPr>
          <w:szCs w:val="22"/>
          <w:lang w:val="sr-Latn-ME"/>
        </w:rPr>
        <w:t>povidon</w:t>
      </w:r>
      <w:proofErr w:type="spellEnd"/>
      <w:r w:rsidRPr="003A7FC3">
        <w:rPr>
          <w:szCs w:val="22"/>
          <w:lang w:val="sr-Latn-ME"/>
        </w:rPr>
        <w:t>;</w:t>
      </w:r>
      <w:r w:rsidR="001513E0" w:rsidRPr="003A7FC3">
        <w:rPr>
          <w:szCs w:val="22"/>
          <w:lang w:val="sr-Latn-ME"/>
        </w:rPr>
        <w:t xml:space="preserve"> magnezijum</w:t>
      </w:r>
      <w:r w:rsidR="00455908" w:rsidRPr="003A7FC3">
        <w:rPr>
          <w:szCs w:val="22"/>
          <w:lang w:val="sr-Latn-ME"/>
        </w:rPr>
        <w:t xml:space="preserve"> </w:t>
      </w:r>
      <w:proofErr w:type="spellStart"/>
      <w:r w:rsidR="001513E0" w:rsidRPr="003A7FC3">
        <w:rPr>
          <w:szCs w:val="22"/>
          <w:lang w:val="sr-Latn-ME"/>
        </w:rPr>
        <w:t>stearat</w:t>
      </w:r>
      <w:proofErr w:type="spellEnd"/>
      <w:r w:rsidRPr="003A7FC3">
        <w:rPr>
          <w:szCs w:val="22"/>
          <w:lang w:val="sr-Latn-ME"/>
        </w:rPr>
        <w:t>.</w:t>
      </w:r>
    </w:p>
    <w:p w14:paraId="646C8A7B" w14:textId="77777777" w:rsidR="004353EB" w:rsidRPr="003A7FC3" w:rsidRDefault="004353EB" w:rsidP="00455908">
      <w:pPr>
        <w:rPr>
          <w:szCs w:val="22"/>
          <w:lang w:val="sr-Latn-ME"/>
        </w:rPr>
      </w:pPr>
    </w:p>
    <w:p w14:paraId="33098B58" w14:textId="0BC1406A" w:rsidR="00177D7F" w:rsidRPr="003A7FC3" w:rsidRDefault="00177D7F" w:rsidP="00455908">
      <w:pPr>
        <w:rPr>
          <w:b/>
          <w:bCs/>
          <w:szCs w:val="22"/>
          <w:lang w:val="sr-Latn-ME"/>
        </w:rPr>
      </w:pPr>
      <w:r w:rsidRPr="003A7FC3">
        <w:rPr>
          <w:b/>
          <w:szCs w:val="22"/>
          <w:lang w:val="sr-Latn-ME"/>
        </w:rPr>
        <w:t>Kako izgleda l</w:t>
      </w:r>
      <w:r w:rsidR="003311E5" w:rsidRPr="003A7FC3">
        <w:rPr>
          <w:b/>
          <w:szCs w:val="22"/>
          <w:lang w:val="sr-Latn-ME"/>
        </w:rPr>
        <w:t>ij</w:t>
      </w:r>
      <w:r w:rsidRPr="003A7FC3">
        <w:rPr>
          <w:b/>
          <w:szCs w:val="22"/>
          <w:lang w:val="sr-Latn-ME"/>
        </w:rPr>
        <w:t xml:space="preserve">ek </w:t>
      </w:r>
      <w:proofErr w:type="spellStart"/>
      <w:r w:rsidR="005B2562" w:rsidRPr="003A7FC3">
        <w:rPr>
          <w:b/>
          <w:szCs w:val="22"/>
          <w:lang w:val="sr-Latn-ME"/>
        </w:rPr>
        <w:t>Isoprinosine</w:t>
      </w:r>
      <w:proofErr w:type="spellEnd"/>
      <w:r w:rsidRPr="003A7FC3">
        <w:rPr>
          <w:b/>
          <w:szCs w:val="22"/>
          <w:lang w:val="sr-Latn-ME"/>
        </w:rPr>
        <w:t xml:space="preserve"> i sadržaj pakovanja</w:t>
      </w:r>
    </w:p>
    <w:p w14:paraId="20514A33" w14:textId="06D6E798" w:rsidR="004353EB" w:rsidRPr="003A7FC3" w:rsidRDefault="004353EB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B</w:t>
      </w:r>
      <w:r w:rsidR="003D0C3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el</w:t>
      </w:r>
      <w:r w:rsidR="00455908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 xml:space="preserve"> do skoro b</w:t>
      </w:r>
      <w:r w:rsidR="003D0C3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el</w:t>
      </w:r>
      <w:r w:rsidR="00455908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 xml:space="preserve"> duguljast</w:t>
      </w:r>
      <w:r w:rsidR="00455908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 xml:space="preserve"> tablet</w:t>
      </w:r>
      <w:r w:rsidR="00455908" w:rsidRPr="003A7FC3">
        <w:rPr>
          <w:szCs w:val="22"/>
          <w:lang w:val="sr-Latn-ME"/>
        </w:rPr>
        <w:t>a</w:t>
      </w:r>
      <w:r w:rsidRPr="003A7FC3">
        <w:rPr>
          <w:szCs w:val="22"/>
          <w:lang w:val="sr-Latn-ME"/>
        </w:rPr>
        <w:t xml:space="preserve">, bez mirisa ili blagog mirisa na amine, sa </w:t>
      </w:r>
      <w:proofErr w:type="spellStart"/>
      <w:r w:rsidRPr="003A7FC3">
        <w:rPr>
          <w:szCs w:val="22"/>
          <w:lang w:val="sr-Latn-ME"/>
        </w:rPr>
        <w:t>pod</w:t>
      </w:r>
      <w:r w:rsidR="003D0C38" w:rsidRPr="003A7FC3">
        <w:rPr>
          <w:szCs w:val="22"/>
          <w:lang w:val="sr-Latn-ME"/>
        </w:rPr>
        <w:t>i</w:t>
      </w:r>
      <w:r w:rsidRPr="003A7FC3">
        <w:rPr>
          <w:szCs w:val="22"/>
          <w:lang w:val="sr-Latn-ME"/>
        </w:rPr>
        <w:t>onom</w:t>
      </w:r>
      <w:proofErr w:type="spellEnd"/>
      <w:r w:rsidRPr="003A7FC3">
        <w:rPr>
          <w:szCs w:val="22"/>
          <w:lang w:val="sr-Latn-ME"/>
        </w:rPr>
        <w:t xml:space="preserve"> </w:t>
      </w:r>
      <w:r w:rsidR="00455908" w:rsidRPr="003A7FC3">
        <w:rPr>
          <w:szCs w:val="22"/>
          <w:lang w:val="sr-Latn-ME"/>
        </w:rPr>
        <w:t xml:space="preserve">crtom </w:t>
      </w:r>
      <w:r w:rsidRPr="003A7FC3">
        <w:rPr>
          <w:szCs w:val="22"/>
          <w:lang w:val="sr-Latn-ME"/>
        </w:rPr>
        <w:t>na jednoj strani</w:t>
      </w:r>
      <w:r w:rsidR="00455908" w:rsidRPr="003A7FC3">
        <w:rPr>
          <w:szCs w:val="22"/>
          <w:lang w:val="sr-Latn-ME"/>
        </w:rPr>
        <w:t xml:space="preserve"> tablete</w:t>
      </w:r>
      <w:r w:rsidRPr="003A7FC3">
        <w:rPr>
          <w:szCs w:val="22"/>
          <w:lang w:val="sr-Latn-ME"/>
        </w:rPr>
        <w:t xml:space="preserve">. </w:t>
      </w:r>
    </w:p>
    <w:p w14:paraId="69983907" w14:textId="19D501B4" w:rsidR="001513E0" w:rsidRPr="003A7FC3" w:rsidRDefault="004353EB" w:rsidP="0045590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A7FC3">
        <w:rPr>
          <w:szCs w:val="22"/>
          <w:lang w:val="sr-Latn-ME"/>
        </w:rPr>
        <w:t>Pod</w:t>
      </w:r>
      <w:r w:rsidR="003D0C38" w:rsidRPr="003A7FC3">
        <w:rPr>
          <w:szCs w:val="22"/>
          <w:lang w:val="sr-Latn-ME"/>
        </w:rPr>
        <w:t>i</w:t>
      </w:r>
      <w:r w:rsidRPr="003A7FC3">
        <w:rPr>
          <w:szCs w:val="22"/>
          <w:lang w:val="sr-Latn-ME"/>
        </w:rPr>
        <w:t>ona</w:t>
      </w:r>
      <w:proofErr w:type="spellEnd"/>
      <w:r w:rsidRPr="003A7FC3">
        <w:rPr>
          <w:szCs w:val="22"/>
          <w:lang w:val="sr-Latn-ME"/>
        </w:rPr>
        <w:t xml:space="preserve"> </w:t>
      </w:r>
      <w:r w:rsidR="00455908" w:rsidRPr="003A7FC3">
        <w:rPr>
          <w:szCs w:val="22"/>
          <w:lang w:val="sr-Latn-ME"/>
        </w:rPr>
        <w:t xml:space="preserve">crta </w:t>
      </w:r>
      <w:r w:rsidRPr="003A7FC3">
        <w:rPr>
          <w:szCs w:val="22"/>
          <w:lang w:val="sr-Latn-ME"/>
        </w:rPr>
        <w:t xml:space="preserve">služi samo da olakša lomljenje </w:t>
      </w:r>
      <w:r w:rsidR="00455908" w:rsidRPr="003A7FC3">
        <w:rPr>
          <w:szCs w:val="22"/>
          <w:lang w:val="sr-Latn-ME"/>
        </w:rPr>
        <w:t>tablete, kako</w:t>
      </w:r>
      <w:r w:rsidRPr="003A7FC3">
        <w:rPr>
          <w:szCs w:val="22"/>
          <w:lang w:val="sr-Latn-ME"/>
        </w:rPr>
        <w:t xml:space="preserve"> bi se </w:t>
      </w:r>
      <w:r w:rsidR="006A436C" w:rsidRPr="003A7FC3">
        <w:rPr>
          <w:szCs w:val="22"/>
          <w:lang w:val="sr-Latn-ME"/>
        </w:rPr>
        <w:t xml:space="preserve">lijek </w:t>
      </w:r>
      <w:r w:rsidRPr="003A7FC3">
        <w:rPr>
          <w:szCs w:val="22"/>
          <w:lang w:val="sr-Latn-ME"/>
        </w:rPr>
        <w:t>lakše progutao, a ne za pod</w:t>
      </w:r>
      <w:r w:rsidR="00455908" w:rsidRPr="003A7FC3">
        <w:rPr>
          <w:szCs w:val="22"/>
          <w:lang w:val="sr-Latn-ME"/>
        </w:rPr>
        <w:t>j</w:t>
      </w:r>
      <w:r w:rsidRPr="003A7FC3">
        <w:rPr>
          <w:szCs w:val="22"/>
          <w:lang w:val="sr-Latn-ME"/>
        </w:rPr>
        <w:t>elu na jednake doze.</w:t>
      </w:r>
    </w:p>
    <w:p w14:paraId="53587414" w14:textId="69497C9E" w:rsidR="004353EB" w:rsidRPr="003A7FC3" w:rsidRDefault="004353EB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Unutrašnje pakovanje</w:t>
      </w:r>
      <w:r w:rsidR="00455908" w:rsidRPr="003A7FC3">
        <w:rPr>
          <w:szCs w:val="22"/>
          <w:lang w:val="sr-Latn-ME"/>
        </w:rPr>
        <w:t xml:space="preserve"> lijeka</w:t>
      </w:r>
      <w:r w:rsidRPr="003A7FC3">
        <w:rPr>
          <w:szCs w:val="22"/>
          <w:lang w:val="sr-Latn-ME"/>
        </w:rPr>
        <w:t xml:space="preserve"> je PVC/PV</w:t>
      </w:r>
      <w:r w:rsidR="00455908" w:rsidRPr="003A7FC3">
        <w:rPr>
          <w:szCs w:val="22"/>
          <w:lang w:val="sr-Latn-ME"/>
        </w:rPr>
        <w:t>D</w:t>
      </w:r>
      <w:r w:rsidRPr="003A7FC3">
        <w:rPr>
          <w:szCs w:val="22"/>
          <w:lang w:val="sr-Latn-ME"/>
        </w:rPr>
        <w:t>C</w:t>
      </w:r>
      <w:r w:rsidR="00455908" w:rsidRPr="003A7FC3">
        <w:rPr>
          <w:szCs w:val="22"/>
          <w:lang w:val="sr-Latn-ME"/>
        </w:rPr>
        <w:t>/</w:t>
      </w:r>
      <w:r w:rsidRPr="003A7FC3">
        <w:rPr>
          <w:szCs w:val="22"/>
          <w:lang w:val="sr-Latn-ME"/>
        </w:rPr>
        <w:t xml:space="preserve">Al </w:t>
      </w:r>
      <w:proofErr w:type="spellStart"/>
      <w:r w:rsidRPr="003A7FC3">
        <w:rPr>
          <w:szCs w:val="22"/>
          <w:lang w:val="sr-Latn-ME"/>
        </w:rPr>
        <w:t>blister</w:t>
      </w:r>
      <w:proofErr w:type="spellEnd"/>
      <w:r w:rsidRPr="003A7FC3">
        <w:rPr>
          <w:szCs w:val="22"/>
          <w:lang w:val="sr-Latn-ME"/>
        </w:rPr>
        <w:t xml:space="preserve"> koji sadrži 10 tableta.</w:t>
      </w:r>
    </w:p>
    <w:p w14:paraId="036A12FD" w14:textId="433EB614" w:rsidR="004353EB" w:rsidRPr="003A7FC3" w:rsidRDefault="004353EB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Spoljašnje pakovanje </w:t>
      </w:r>
      <w:r w:rsidR="00455908" w:rsidRPr="003A7FC3">
        <w:rPr>
          <w:szCs w:val="22"/>
          <w:lang w:val="sr-Latn-ME"/>
        </w:rPr>
        <w:t xml:space="preserve">lijeka </w:t>
      </w:r>
      <w:r w:rsidRPr="003A7FC3">
        <w:rPr>
          <w:szCs w:val="22"/>
          <w:lang w:val="sr-Latn-ME"/>
        </w:rPr>
        <w:t xml:space="preserve">je </w:t>
      </w:r>
      <w:proofErr w:type="spellStart"/>
      <w:r w:rsidRPr="003A7FC3">
        <w:rPr>
          <w:szCs w:val="22"/>
          <w:lang w:val="sr-Latn-ME"/>
        </w:rPr>
        <w:t>složiva</w:t>
      </w:r>
      <w:proofErr w:type="spellEnd"/>
      <w:r w:rsidRPr="003A7FC3">
        <w:rPr>
          <w:szCs w:val="22"/>
          <w:lang w:val="sr-Latn-ME"/>
        </w:rPr>
        <w:t xml:space="preserve"> kartonska kutija u kojoj se nalaz</w:t>
      </w:r>
      <w:r w:rsidR="00455908" w:rsidRPr="003A7FC3">
        <w:rPr>
          <w:szCs w:val="22"/>
          <w:lang w:val="sr-Latn-ME"/>
        </w:rPr>
        <w:t>i</w:t>
      </w:r>
      <w:r w:rsidRPr="003A7FC3">
        <w:rPr>
          <w:szCs w:val="22"/>
          <w:lang w:val="sr-Latn-ME"/>
        </w:rPr>
        <w:t xml:space="preserve"> 5 </w:t>
      </w:r>
      <w:proofErr w:type="spellStart"/>
      <w:r w:rsidRPr="003A7FC3">
        <w:rPr>
          <w:szCs w:val="22"/>
          <w:lang w:val="sr-Latn-ME"/>
        </w:rPr>
        <w:t>blistera</w:t>
      </w:r>
      <w:proofErr w:type="spellEnd"/>
      <w:r w:rsidRPr="003A7FC3">
        <w:rPr>
          <w:szCs w:val="22"/>
          <w:lang w:val="sr-Latn-ME"/>
        </w:rPr>
        <w:t xml:space="preserve"> (ukupno 50 tableta) i Uputstvo za l</w:t>
      </w:r>
      <w:r w:rsidR="003D0C38" w:rsidRPr="003A7FC3">
        <w:rPr>
          <w:szCs w:val="22"/>
          <w:lang w:val="sr-Latn-ME"/>
        </w:rPr>
        <w:t>ij</w:t>
      </w:r>
      <w:r w:rsidRPr="003A7FC3">
        <w:rPr>
          <w:szCs w:val="22"/>
          <w:lang w:val="sr-Latn-ME"/>
        </w:rPr>
        <w:t>ek.</w:t>
      </w:r>
    </w:p>
    <w:p w14:paraId="176720B8" w14:textId="77777777" w:rsidR="0053700B" w:rsidRPr="003A7FC3" w:rsidRDefault="0053700B" w:rsidP="00455908">
      <w:pPr>
        <w:rPr>
          <w:szCs w:val="22"/>
          <w:lang w:val="sr-Latn-ME"/>
        </w:rPr>
      </w:pPr>
    </w:p>
    <w:p w14:paraId="6A5EFE25" w14:textId="77777777" w:rsidR="00177D7F" w:rsidRPr="003A7FC3" w:rsidRDefault="00177D7F" w:rsidP="00455908">
      <w:pPr>
        <w:rPr>
          <w:b/>
          <w:bCs/>
          <w:szCs w:val="22"/>
          <w:lang w:val="sr-Latn-ME"/>
        </w:rPr>
      </w:pPr>
      <w:r w:rsidRPr="003A7FC3">
        <w:rPr>
          <w:b/>
          <w:szCs w:val="22"/>
          <w:lang w:val="sr-Latn-ME"/>
        </w:rPr>
        <w:t>Nosilac dozvole i proizvođač</w:t>
      </w:r>
    </w:p>
    <w:p w14:paraId="5948C056" w14:textId="77777777" w:rsidR="00177D7F" w:rsidRPr="003A7FC3" w:rsidRDefault="00177D7F" w:rsidP="00455908">
      <w:pPr>
        <w:rPr>
          <w:b/>
          <w:bCs/>
          <w:szCs w:val="22"/>
          <w:lang w:val="sr-Latn-ME"/>
        </w:rPr>
      </w:pPr>
    </w:p>
    <w:p w14:paraId="5707767D" w14:textId="77777777" w:rsidR="004D1D48" w:rsidRPr="003A7FC3" w:rsidRDefault="00F41F0D" w:rsidP="00455908">
      <w:pPr>
        <w:rPr>
          <w:b/>
          <w:szCs w:val="22"/>
          <w:lang w:val="sr-Latn-ME"/>
        </w:rPr>
      </w:pPr>
      <w:r w:rsidRPr="003A7FC3">
        <w:rPr>
          <w:b/>
          <w:szCs w:val="22"/>
          <w:lang w:val="sr-Latn-ME"/>
        </w:rPr>
        <w:t>Nosilac dozvole</w:t>
      </w:r>
    </w:p>
    <w:p w14:paraId="1ADD68E0" w14:textId="1276CF40" w:rsidR="009A4697" w:rsidRPr="003A7FC3" w:rsidRDefault="009A4697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 xml:space="preserve">Evropa </w:t>
      </w:r>
      <w:proofErr w:type="spellStart"/>
      <w:r w:rsidRPr="003A7FC3">
        <w:rPr>
          <w:szCs w:val="22"/>
          <w:lang w:val="sr-Latn-ME"/>
        </w:rPr>
        <w:t>Lek</w:t>
      </w:r>
      <w:proofErr w:type="spellEnd"/>
      <w:r w:rsidRPr="003A7FC3">
        <w:rPr>
          <w:szCs w:val="22"/>
          <w:lang w:val="sr-Latn-ME"/>
        </w:rPr>
        <w:t xml:space="preserve"> Pharma </w:t>
      </w:r>
      <w:proofErr w:type="spellStart"/>
      <w:r w:rsidRPr="003A7FC3">
        <w:rPr>
          <w:szCs w:val="22"/>
          <w:lang w:val="sr-Latn-ME"/>
        </w:rPr>
        <w:t>d.o.o</w:t>
      </w:r>
      <w:proofErr w:type="spellEnd"/>
      <w:r w:rsidR="00455908" w:rsidRPr="003A7FC3">
        <w:rPr>
          <w:szCs w:val="22"/>
          <w:lang w:val="sr-Latn-ME"/>
        </w:rPr>
        <w:t>.</w:t>
      </w:r>
      <w:r w:rsidRPr="003A7FC3">
        <w:rPr>
          <w:szCs w:val="22"/>
          <w:lang w:val="sr-Latn-ME"/>
        </w:rPr>
        <w:t xml:space="preserve"> Podgorica</w:t>
      </w:r>
      <w:r w:rsidR="00455908" w:rsidRPr="003A7FC3">
        <w:rPr>
          <w:szCs w:val="22"/>
          <w:lang w:val="sr-Latn-ME"/>
        </w:rPr>
        <w:t>,</w:t>
      </w:r>
    </w:p>
    <w:p w14:paraId="551E832A" w14:textId="57DC00B2" w:rsidR="00F41F0D" w:rsidRPr="003A7FC3" w:rsidRDefault="009A4697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Kritskog odreda 4/1</w:t>
      </w:r>
      <w:r w:rsidR="00455908" w:rsidRPr="003A7FC3">
        <w:rPr>
          <w:szCs w:val="22"/>
          <w:lang w:val="sr-Latn-ME"/>
        </w:rPr>
        <w:t>,</w:t>
      </w:r>
      <w:r w:rsidRPr="003A7FC3">
        <w:rPr>
          <w:szCs w:val="22"/>
          <w:lang w:val="sr-Latn-ME"/>
        </w:rPr>
        <w:t xml:space="preserve"> 81000 Podgorica</w:t>
      </w:r>
      <w:r w:rsidR="00455908" w:rsidRPr="003A7FC3">
        <w:rPr>
          <w:szCs w:val="22"/>
          <w:lang w:val="sr-Latn-ME"/>
        </w:rPr>
        <w:t xml:space="preserve">, </w:t>
      </w:r>
      <w:r w:rsidRPr="003A7FC3">
        <w:rPr>
          <w:szCs w:val="22"/>
          <w:lang w:val="sr-Latn-ME"/>
        </w:rPr>
        <w:t>Crna Gora</w:t>
      </w:r>
    </w:p>
    <w:p w14:paraId="727CD2F8" w14:textId="77777777" w:rsidR="009A4697" w:rsidRPr="003A7FC3" w:rsidRDefault="009A4697" w:rsidP="00455908">
      <w:pPr>
        <w:rPr>
          <w:bCs/>
          <w:szCs w:val="22"/>
          <w:lang w:val="sr-Latn-ME"/>
        </w:rPr>
      </w:pPr>
    </w:p>
    <w:p w14:paraId="0E9AD760" w14:textId="77777777" w:rsidR="00F41F0D" w:rsidRPr="003A7FC3" w:rsidRDefault="00F41F0D" w:rsidP="0045590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3A7FC3">
        <w:rPr>
          <w:b/>
          <w:szCs w:val="22"/>
          <w:lang w:val="sr-Latn-ME"/>
        </w:rPr>
        <w:t>Proizvođač</w:t>
      </w:r>
      <w:r w:rsidRPr="003A7FC3">
        <w:rPr>
          <w:b/>
          <w:bCs/>
          <w:szCs w:val="22"/>
          <w:lang w:val="sr-Latn-ME"/>
        </w:rPr>
        <w:t xml:space="preserve"> </w:t>
      </w:r>
    </w:p>
    <w:p w14:paraId="65452DAD" w14:textId="2E1387EE" w:rsidR="00F41F0D" w:rsidRPr="003A7FC3" w:rsidRDefault="00455908" w:rsidP="00455908">
      <w:pPr>
        <w:ind w:left="709" w:hanging="709"/>
        <w:rPr>
          <w:szCs w:val="22"/>
          <w:lang w:val="sr-Latn-ME"/>
        </w:rPr>
      </w:pPr>
      <w:proofErr w:type="spellStart"/>
      <w:r w:rsidRPr="003A7FC3">
        <w:rPr>
          <w:szCs w:val="22"/>
          <w:lang w:val="sr-Latn-ME"/>
        </w:rPr>
        <w:t>Lusomedicamenta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Sociedade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Técnica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Farmaceutica</w:t>
      </w:r>
      <w:proofErr w:type="spellEnd"/>
      <w:r w:rsidRPr="003A7FC3">
        <w:rPr>
          <w:szCs w:val="22"/>
          <w:lang w:val="sr-Latn-ME"/>
        </w:rPr>
        <w:t>,</w:t>
      </w:r>
      <w:r w:rsidR="00AF628D" w:rsidRPr="003A7FC3">
        <w:rPr>
          <w:szCs w:val="22"/>
          <w:lang w:val="sr-Latn-ME"/>
        </w:rPr>
        <w:t xml:space="preserve"> S.A</w:t>
      </w:r>
      <w:r w:rsidR="003A2EF0" w:rsidRPr="003A7FC3">
        <w:rPr>
          <w:szCs w:val="22"/>
          <w:lang w:val="sr-Latn-ME"/>
        </w:rPr>
        <w:t>.</w:t>
      </w:r>
      <w:r w:rsidRPr="003A7FC3">
        <w:rPr>
          <w:szCs w:val="22"/>
          <w:lang w:val="sr-Latn-ME"/>
        </w:rPr>
        <w:t>,</w:t>
      </w:r>
    </w:p>
    <w:p w14:paraId="674379E5" w14:textId="687E0D85" w:rsidR="00F41F0D" w:rsidRPr="003A7FC3" w:rsidRDefault="00AF628D" w:rsidP="00455908">
      <w:pPr>
        <w:tabs>
          <w:tab w:val="clear" w:pos="284"/>
        </w:tabs>
        <w:ind w:left="72" w:hanging="72"/>
        <w:jc w:val="left"/>
        <w:rPr>
          <w:b/>
          <w:bCs/>
          <w:szCs w:val="22"/>
          <w:lang w:val="sr-Latn-ME"/>
        </w:rPr>
      </w:pPr>
      <w:r w:rsidRPr="003A7FC3">
        <w:rPr>
          <w:szCs w:val="22"/>
          <w:lang w:val="sr-Latn-ME"/>
        </w:rPr>
        <w:t xml:space="preserve">Estrada </w:t>
      </w:r>
      <w:proofErr w:type="spellStart"/>
      <w:r w:rsidRPr="003A7FC3">
        <w:rPr>
          <w:szCs w:val="22"/>
          <w:lang w:val="sr-Latn-ME"/>
        </w:rPr>
        <w:t>Consiglieri</w:t>
      </w:r>
      <w:proofErr w:type="spellEnd"/>
      <w:r w:rsidRPr="003A7FC3">
        <w:rPr>
          <w:szCs w:val="22"/>
          <w:lang w:val="sr-Latn-ME"/>
        </w:rPr>
        <w:t xml:space="preserve"> </w:t>
      </w:r>
      <w:proofErr w:type="spellStart"/>
      <w:r w:rsidRPr="003A7FC3">
        <w:rPr>
          <w:szCs w:val="22"/>
          <w:lang w:val="sr-Latn-ME"/>
        </w:rPr>
        <w:t>Pedroso</w:t>
      </w:r>
      <w:proofErr w:type="spellEnd"/>
      <w:r w:rsidRPr="003A7FC3">
        <w:rPr>
          <w:szCs w:val="22"/>
          <w:lang w:val="sr-Latn-ME"/>
        </w:rPr>
        <w:t>,</w:t>
      </w:r>
      <w:r w:rsidR="00455908" w:rsidRPr="003A7FC3">
        <w:rPr>
          <w:szCs w:val="22"/>
          <w:lang w:val="sr-Latn-ME"/>
        </w:rPr>
        <w:t xml:space="preserve"> </w:t>
      </w:r>
      <w:r w:rsidRPr="003A7FC3">
        <w:rPr>
          <w:szCs w:val="22"/>
          <w:lang w:val="sr-Latn-ME"/>
        </w:rPr>
        <w:t xml:space="preserve">69-B, </w:t>
      </w:r>
      <w:proofErr w:type="spellStart"/>
      <w:r w:rsidRPr="003A7FC3">
        <w:rPr>
          <w:szCs w:val="22"/>
          <w:lang w:val="sr-Latn-ME"/>
        </w:rPr>
        <w:t>Queluz</w:t>
      </w:r>
      <w:proofErr w:type="spellEnd"/>
      <w:r w:rsidR="00455908" w:rsidRPr="003A7FC3">
        <w:rPr>
          <w:szCs w:val="22"/>
          <w:lang w:val="sr-Latn-ME"/>
        </w:rPr>
        <w:t xml:space="preserve">, </w:t>
      </w:r>
      <w:proofErr w:type="spellStart"/>
      <w:r w:rsidR="00F41F0D" w:rsidRPr="003A7FC3">
        <w:rPr>
          <w:szCs w:val="22"/>
          <w:lang w:val="sr-Latn-ME"/>
        </w:rPr>
        <w:t>Barcarena</w:t>
      </w:r>
      <w:proofErr w:type="spellEnd"/>
      <w:r w:rsidR="00F41F0D" w:rsidRPr="003A7FC3">
        <w:rPr>
          <w:szCs w:val="22"/>
          <w:lang w:val="sr-Latn-ME"/>
        </w:rPr>
        <w:t xml:space="preserve">, </w:t>
      </w:r>
      <w:r w:rsidR="00455908" w:rsidRPr="003A7FC3">
        <w:rPr>
          <w:szCs w:val="22"/>
          <w:lang w:val="sr-Latn-ME"/>
        </w:rPr>
        <w:t xml:space="preserve">2730-055, </w:t>
      </w:r>
      <w:r w:rsidR="00F41F0D" w:rsidRPr="003A7FC3">
        <w:rPr>
          <w:szCs w:val="22"/>
          <w:lang w:val="sr-Latn-ME"/>
        </w:rPr>
        <w:t>Portugalija</w:t>
      </w:r>
    </w:p>
    <w:p w14:paraId="639E503E" w14:textId="77777777" w:rsidR="003A2EF0" w:rsidRPr="003A7FC3" w:rsidRDefault="003A2EF0" w:rsidP="00455908">
      <w:pPr>
        <w:rPr>
          <w:bCs/>
          <w:szCs w:val="22"/>
          <w:lang w:val="sr-Latn-ME"/>
        </w:rPr>
      </w:pPr>
    </w:p>
    <w:p w14:paraId="7841EEE8" w14:textId="138FB261" w:rsidR="00177D7F" w:rsidRPr="003A7FC3" w:rsidRDefault="00177D7F" w:rsidP="00455908">
      <w:pPr>
        <w:rPr>
          <w:b/>
          <w:szCs w:val="22"/>
          <w:lang w:val="sr-Latn-ME"/>
        </w:rPr>
      </w:pPr>
      <w:r w:rsidRPr="003A7FC3">
        <w:rPr>
          <w:b/>
          <w:szCs w:val="22"/>
          <w:lang w:val="sr-Latn-ME"/>
        </w:rPr>
        <w:t xml:space="preserve">Režim izdavanja </w:t>
      </w:r>
      <w:r w:rsidR="00552D94" w:rsidRPr="003A7FC3">
        <w:rPr>
          <w:b/>
          <w:szCs w:val="22"/>
          <w:lang w:val="sr-Latn-ME"/>
        </w:rPr>
        <w:t>lijeka</w:t>
      </w:r>
    </w:p>
    <w:p w14:paraId="14773278" w14:textId="508D6F0B" w:rsidR="00F41F0D" w:rsidRPr="003A7FC3" w:rsidRDefault="006A436C" w:rsidP="00455908">
      <w:pPr>
        <w:rPr>
          <w:b/>
          <w:szCs w:val="22"/>
          <w:lang w:val="sr-Latn-ME"/>
        </w:rPr>
      </w:pPr>
      <w:r w:rsidRPr="003A7FC3">
        <w:rPr>
          <w:szCs w:val="22"/>
          <w:lang w:val="sr-Latn-ME"/>
        </w:rPr>
        <w:t xml:space="preserve">Lijek </w:t>
      </w:r>
      <w:r w:rsidR="00F41F0D" w:rsidRPr="003A7FC3">
        <w:rPr>
          <w:szCs w:val="22"/>
          <w:lang w:val="sr-Latn-ME"/>
        </w:rPr>
        <w:t xml:space="preserve">se </w:t>
      </w:r>
      <w:r w:rsidR="00CD62EB" w:rsidRPr="003A7FC3">
        <w:rPr>
          <w:szCs w:val="22"/>
          <w:lang w:val="sr-Latn-ME"/>
        </w:rPr>
        <w:t>izdaje</w:t>
      </w:r>
      <w:r w:rsidR="009A4697" w:rsidRPr="003A7FC3">
        <w:rPr>
          <w:szCs w:val="22"/>
          <w:lang w:val="sr-Latn-ME"/>
        </w:rPr>
        <w:t xml:space="preserve"> samo na</w:t>
      </w:r>
      <w:r w:rsidR="00F41F0D" w:rsidRPr="003A7FC3">
        <w:rPr>
          <w:szCs w:val="22"/>
          <w:lang w:val="sr-Latn-ME"/>
        </w:rPr>
        <w:t xml:space="preserve"> </w:t>
      </w:r>
      <w:r w:rsidR="00552D94" w:rsidRPr="003A7FC3">
        <w:rPr>
          <w:szCs w:val="22"/>
          <w:lang w:val="sr-Latn-ME"/>
        </w:rPr>
        <w:t>ljekar</w:t>
      </w:r>
      <w:r w:rsidR="00F41F0D" w:rsidRPr="003A7FC3">
        <w:rPr>
          <w:szCs w:val="22"/>
          <w:lang w:val="sr-Latn-ME"/>
        </w:rPr>
        <w:t>ski recept.</w:t>
      </w:r>
    </w:p>
    <w:p w14:paraId="3BD7E68F" w14:textId="77777777" w:rsidR="004D1D48" w:rsidRPr="003A7FC3" w:rsidRDefault="004D1D48" w:rsidP="00455908">
      <w:pPr>
        <w:rPr>
          <w:b/>
          <w:szCs w:val="22"/>
          <w:lang w:val="sr-Latn-ME"/>
        </w:rPr>
      </w:pPr>
    </w:p>
    <w:p w14:paraId="64B4C1EE" w14:textId="0ABAFA46" w:rsidR="00177D7F" w:rsidRPr="003A7FC3" w:rsidRDefault="00177D7F" w:rsidP="00455908">
      <w:pPr>
        <w:rPr>
          <w:b/>
          <w:szCs w:val="22"/>
          <w:lang w:val="sr-Latn-ME"/>
        </w:rPr>
      </w:pPr>
      <w:r w:rsidRPr="003A7FC3">
        <w:rPr>
          <w:b/>
          <w:szCs w:val="22"/>
          <w:lang w:val="sr-Latn-ME"/>
        </w:rPr>
        <w:t>Broj i datum dozvole</w:t>
      </w:r>
    </w:p>
    <w:p w14:paraId="76ECDCBD" w14:textId="6CBD0814" w:rsidR="003311E5" w:rsidRPr="003A7FC3" w:rsidRDefault="003A7FC3" w:rsidP="00455908">
      <w:pPr>
        <w:rPr>
          <w:b/>
          <w:szCs w:val="22"/>
          <w:lang w:val="sr-Latn-ME"/>
        </w:rPr>
      </w:pPr>
      <w:r w:rsidRPr="003A7FC3">
        <w:rPr>
          <w:szCs w:val="22"/>
          <w:lang w:val="sr-Latn-ME"/>
        </w:rPr>
        <w:t>2030/25/2095 – 5882 od 15.05.2025. godine</w:t>
      </w:r>
    </w:p>
    <w:p w14:paraId="062862B2" w14:textId="77777777" w:rsidR="00455908" w:rsidRPr="003A7FC3" w:rsidRDefault="00455908" w:rsidP="00455908">
      <w:pPr>
        <w:rPr>
          <w:b/>
          <w:szCs w:val="22"/>
          <w:lang w:val="sr-Latn-ME"/>
        </w:rPr>
      </w:pPr>
    </w:p>
    <w:p w14:paraId="4C61669B" w14:textId="623BC305" w:rsidR="003311E5" w:rsidRPr="003A7FC3" w:rsidRDefault="003311E5" w:rsidP="00455908">
      <w:pPr>
        <w:rPr>
          <w:b/>
          <w:bCs/>
          <w:szCs w:val="22"/>
          <w:lang w:val="sr-Latn-ME"/>
        </w:rPr>
      </w:pPr>
      <w:r w:rsidRPr="003A7FC3">
        <w:rPr>
          <w:b/>
          <w:bCs/>
          <w:szCs w:val="22"/>
          <w:lang w:val="sr-Latn-ME"/>
        </w:rPr>
        <w:t>Ovo uputstvo je posljednji put odobreno</w:t>
      </w:r>
    </w:p>
    <w:p w14:paraId="6473263A" w14:textId="15CE59CF" w:rsidR="003311E5" w:rsidRPr="003A7FC3" w:rsidRDefault="003A7FC3" w:rsidP="00455908">
      <w:pPr>
        <w:rPr>
          <w:szCs w:val="22"/>
          <w:lang w:val="sr-Latn-ME"/>
        </w:rPr>
      </w:pPr>
      <w:r w:rsidRPr="003A7FC3">
        <w:rPr>
          <w:szCs w:val="22"/>
          <w:lang w:val="sr-Latn-ME"/>
        </w:rPr>
        <w:t>Maj, 2025. godine</w:t>
      </w:r>
      <w:bookmarkStart w:id="1" w:name="_GoBack"/>
      <w:bookmarkEnd w:id="1"/>
    </w:p>
    <w:sectPr w:rsidR="003311E5" w:rsidRPr="003A7FC3" w:rsidSect="003A7FC3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BD737" w14:textId="77777777" w:rsidR="005F3CE3" w:rsidRDefault="005F3CE3">
      <w:r>
        <w:separator/>
      </w:r>
    </w:p>
  </w:endnote>
  <w:endnote w:type="continuationSeparator" w:id="0">
    <w:p w14:paraId="20995E50" w14:textId="77777777" w:rsidR="005F3CE3" w:rsidRDefault="005F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47E41" w14:textId="77777777" w:rsidR="009F76C4" w:rsidRDefault="001E3B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76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C42DA" w14:textId="77777777" w:rsidR="009F76C4" w:rsidRDefault="009F76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B9C5" w14:textId="3ADBBA34" w:rsidR="009F76C4" w:rsidRPr="003A7FC3" w:rsidRDefault="005F3CE3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9F76C4">
              <w:tab/>
            </w:r>
            <w:r w:rsidR="001E3B53" w:rsidRPr="003A7FC3">
              <w:rPr>
                <w:szCs w:val="22"/>
              </w:rPr>
              <w:fldChar w:fldCharType="begin"/>
            </w:r>
            <w:r w:rsidR="009F76C4" w:rsidRPr="003A7FC3">
              <w:rPr>
                <w:szCs w:val="22"/>
              </w:rPr>
              <w:instrText xml:space="preserve"> PAGE </w:instrText>
            </w:r>
            <w:r w:rsidR="001E3B53" w:rsidRPr="003A7FC3">
              <w:rPr>
                <w:szCs w:val="22"/>
              </w:rPr>
              <w:fldChar w:fldCharType="separate"/>
            </w:r>
            <w:r w:rsidR="003A7FC3">
              <w:rPr>
                <w:noProof/>
                <w:szCs w:val="22"/>
              </w:rPr>
              <w:t>2</w:t>
            </w:r>
            <w:r w:rsidR="001E3B53" w:rsidRPr="003A7FC3">
              <w:rPr>
                <w:szCs w:val="22"/>
              </w:rPr>
              <w:fldChar w:fldCharType="end"/>
            </w:r>
            <w:r w:rsidR="009F76C4" w:rsidRPr="003A7FC3">
              <w:rPr>
                <w:szCs w:val="22"/>
              </w:rPr>
              <w:t xml:space="preserve"> </w:t>
            </w:r>
            <w:r w:rsidR="00E42E3A" w:rsidRPr="003A7FC3">
              <w:rPr>
                <w:szCs w:val="22"/>
              </w:rPr>
              <w:t>/</w:t>
            </w:r>
            <w:r w:rsidR="009F76C4" w:rsidRPr="003A7FC3">
              <w:rPr>
                <w:szCs w:val="22"/>
              </w:rPr>
              <w:t xml:space="preserve"> </w:t>
            </w:r>
            <w:r w:rsidR="001E3B53" w:rsidRPr="003A7FC3">
              <w:rPr>
                <w:szCs w:val="22"/>
              </w:rPr>
              <w:fldChar w:fldCharType="begin"/>
            </w:r>
            <w:r w:rsidR="009F76C4" w:rsidRPr="003A7FC3">
              <w:rPr>
                <w:szCs w:val="22"/>
              </w:rPr>
              <w:instrText xml:space="preserve"> NUMPAGES  </w:instrText>
            </w:r>
            <w:r w:rsidR="001E3B53" w:rsidRPr="003A7FC3">
              <w:rPr>
                <w:szCs w:val="22"/>
              </w:rPr>
              <w:fldChar w:fldCharType="separate"/>
            </w:r>
            <w:r w:rsidR="003A7FC3">
              <w:rPr>
                <w:noProof/>
                <w:szCs w:val="22"/>
              </w:rPr>
              <w:t>6</w:t>
            </w:r>
            <w:r w:rsidR="001E3B53" w:rsidRPr="003A7FC3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1AEBF" w14:textId="77777777" w:rsidR="005F3CE3" w:rsidRDefault="005F3CE3">
      <w:r>
        <w:separator/>
      </w:r>
    </w:p>
  </w:footnote>
  <w:footnote w:type="continuationSeparator" w:id="0">
    <w:p w14:paraId="508BD34D" w14:textId="77777777" w:rsidR="005F3CE3" w:rsidRDefault="005F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C2B0BCE"/>
    <w:multiLevelType w:val="hybridMultilevel"/>
    <w:tmpl w:val="4184D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368B5"/>
    <w:multiLevelType w:val="hybridMultilevel"/>
    <w:tmpl w:val="8B4EC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75F6"/>
    <w:multiLevelType w:val="hybridMultilevel"/>
    <w:tmpl w:val="5C9A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6016"/>
    <w:multiLevelType w:val="hybridMultilevel"/>
    <w:tmpl w:val="F88A7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335A8"/>
    <w:multiLevelType w:val="hybridMultilevel"/>
    <w:tmpl w:val="6F300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15224"/>
    <w:multiLevelType w:val="hybridMultilevel"/>
    <w:tmpl w:val="DBB2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4A78"/>
    <w:multiLevelType w:val="hybridMultilevel"/>
    <w:tmpl w:val="1F660A68"/>
    <w:lvl w:ilvl="0" w:tplc="0192BFC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AF3F82"/>
    <w:multiLevelType w:val="hybridMultilevel"/>
    <w:tmpl w:val="2A3A7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77D1F"/>
    <w:multiLevelType w:val="hybridMultilevel"/>
    <w:tmpl w:val="D244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159CD"/>
    <w:multiLevelType w:val="hybridMultilevel"/>
    <w:tmpl w:val="94588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E1B17"/>
    <w:multiLevelType w:val="hybridMultilevel"/>
    <w:tmpl w:val="5DD05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82530"/>
    <w:multiLevelType w:val="hybridMultilevel"/>
    <w:tmpl w:val="C2DC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C82FD1"/>
    <w:multiLevelType w:val="hybridMultilevel"/>
    <w:tmpl w:val="0692550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020B55"/>
    <w:multiLevelType w:val="hybridMultilevel"/>
    <w:tmpl w:val="9ED4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7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2"/>
  </w:num>
  <w:num w:numId="14">
    <w:abstractNumId w:val="4"/>
  </w:num>
  <w:num w:numId="15">
    <w:abstractNumId w:val="16"/>
  </w:num>
  <w:num w:numId="16">
    <w:abstractNumId w:val="10"/>
  </w:num>
  <w:num w:numId="17">
    <w:abstractNumId w:val="13"/>
  </w:num>
  <w:num w:numId="18">
    <w:abstractNumId w:val="5"/>
  </w:num>
  <w:num w:numId="19">
    <w:abstractNumId w:val="9"/>
  </w:num>
  <w:num w:numId="20">
    <w:abstractNumId w:val="21"/>
  </w:num>
  <w:num w:numId="21">
    <w:abstractNumId w:val="17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476BA"/>
    <w:rsid w:val="000554A4"/>
    <w:rsid w:val="00056C91"/>
    <w:rsid w:val="000571D9"/>
    <w:rsid w:val="000965C6"/>
    <w:rsid w:val="000A2258"/>
    <w:rsid w:val="000B0907"/>
    <w:rsid w:val="000C4363"/>
    <w:rsid w:val="000D0B63"/>
    <w:rsid w:val="000E1202"/>
    <w:rsid w:val="0010429B"/>
    <w:rsid w:val="00104D20"/>
    <w:rsid w:val="00120AB0"/>
    <w:rsid w:val="00127D02"/>
    <w:rsid w:val="0013122C"/>
    <w:rsid w:val="0013658E"/>
    <w:rsid w:val="00145AD4"/>
    <w:rsid w:val="001513E0"/>
    <w:rsid w:val="001533FD"/>
    <w:rsid w:val="001561F0"/>
    <w:rsid w:val="001624E1"/>
    <w:rsid w:val="00164C35"/>
    <w:rsid w:val="00177D7F"/>
    <w:rsid w:val="00182411"/>
    <w:rsid w:val="00190F01"/>
    <w:rsid w:val="00194220"/>
    <w:rsid w:val="0019473F"/>
    <w:rsid w:val="001A3C8D"/>
    <w:rsid w:val="001B0570"/>
    <w:rsid w:val="001B2E2A"/>
    <w:rsid w:val="001B5A1A"/>
    <w:rsid w:val="001B71C0"/>
    <w:rsid w:val="001C3C17"/>
    <w:rsid w:val="001C6D26"/>
    <w:rsid w:val="001D3D14"/>
    <w:rsid w:val="001D64C7"/>
    <w:rsid w:val="001E2662"/>
    <w:rsid w:val="001E3B53"/>
    <w:rsid w:val="001F016A"/>
    <w:rsid w:val="001F28B0"/>
    <w:rsid w:val="002008B1"/>
    <w:rsid w:val="002035D8"/>
    <w:rsid w:val="00220B1A"/>
    <w:rsid w:val="00225202"/>
    <w:rsid w:val="00237011"/>
    <w:rsid w:val="00241758"/>
    <w:rsid w:val="00246429"/>
    <w:rsid w:val="00252C40"/>
    <w:rsid w:val="002553D9"/>
    <w:rsid w:val="0027320A"/>
    <w:rsid w:val="00296E21"/>
    <w:rsid w:val="002A0C52"/>
    <w:rsid w:val="002A2C96"/>
    <w:rsid w:val="002A3BDA"/>
    <w:rsid w:val="002A3F2D"/>
    <w:rsid w:val="002A75E2"/>
    <w:rsid w:val="002B2D01"/>
    <w:rsid w:val="002B54D4"/>
    <w:rsid w:val="002B6E87"/>
    <w:rsid w:val="002C6731"/>
    <w:rsid w:val="002C6A8D"/>
    <w:rsid w:val="002E3B33"/>
    <w:rsid w:val="002F711A"/>
    <w:rsid w:val="002F758F"/>
    <w:rsid w:val="003133D5"/>
    <w:rsid w:val="003222A8"/>
    <w:rsid w:val="00323BD4"/>
    <w:rsid w:val="003311E5"/>
    <w:rsid w:val="003376D1"/>
    <w:rsid w:val="003427A9"/>
    <w:rsid w:val="00351647"/>
    <w:rsid w:val="0035209D"/>
    <w:rsid w:val="00365D26"/>
    <w:rsid w:val="00375CD6"/>
    <w:rsid w:val="00383C9F"/>
    <w:rsid w:val="00384EED"/>
    <w:rsid w:val="003A2830"/>
    <w:rsid w:val="003A2EF0"/>
    <w:rsid w:val="003A4D95"/>
    <w:rsid w:val="003A5ED9"/>
    <w:rsid w:val="003A7FC3"/>
    <w:rsid w:val="003B1020"/>
    <w:rsid w:val="003C6083"/>
    <w:rsid w:val="003D0C38"/>
    <w:rsid w:val="003D1A15"/>
    <w:rsid w:val="003E76F2"/>
    <w:rsid w:val="003F7096"/>
    <w:rsid w:val="003F755C"/>
    <w:rsid w:val="00405C7B"/>
    <w:rsid w:val="004072C2"/>
    <w:rsid w:val="00416B80"/>
    <w:rsid w:val="00422254"/>
    <w:rsid w:val="0042423B"/>
    <w:rsid w:val="00432913"/>
    <w:rsid w:val="004353EB"/>
    <w:rsid w:val="00445154"/>
    <w:rsid w:val="00451FA0"/>
    <w:rsid w:val="00455908"/>
    <w:rsid w:val="00455BFB"/>
    <w:rsid w:val="00466932"/>
    <w:rsid w:val="00470C55"/>
    <w:rsid w:val="00471C08"/>
    <w:rsid w:val="00471C2D"/>
    <w:rsid w:val="0047455E"/>
    <w:rsid w:val="004745ED"/>
    <w:rsid w:val="004A44D9"/>
    <w:rsid w:val="004A706C"/>
    <w:rsid w:val="004A7DB1"/>
    <w:rsid w:val="004B1AF9"/>
    <w:rsid w:val="004B6A07"/>
    <w:rsid w:val="004B79C9"/>
    <w:rsid w:val="004D0EE5"/>
    <w:rsid w:val="004D1D48"/>
    <w:rsid w:val="004D1E75"/>
    <w:rsid w:val="004D3ECA"/>
    <w:rsid w:val="004E1289"/>
    <w:rsid w:val="004E3DF5"/>
    <w:rsid w:val="004E7020"/>
    <w:rsid w:val="00504E55"/>
    <w:rsid w:val="005053D6"/>
    <w:rsid w:val="00523AA3"/>
    <w:rsid w:val="0053380C"/>
    <w:rsid w:val="0053700B"/>
    <w:rsid w:val="00546326"/>
    <w:rsid w:val="0055005C"/>
    <w:rsid w:val="005508A3"/>
    <w:rsid w:val="00552D94"/>
    <w:rsid w:val="005647B8"/>
    <w:rsid w:val="005669F4"/>
    <w:rsid w:val="005818AE"/>
    <w:rsid w:val="005832B5"/>
    <w:rsid w:val="005839C1"/>
    <w:rsid w:val="00586B12"/>
    <w:rsid w:val="005B0CFD"/>
    <w:rsid w:val="005B2562"/>
    <w:rsid w:val="005B3595"/>
    <w:rsid w:val="005B3E66"/>
    <w:rsid w:val="005C0012"/>
    <w:rsid w:val="005C4C44"/>
    <w:rsid w:val="005D6110"/>
    <w:rsid w:val="005F33B2"/>
    <w:rsid w:val="005F3CE3"/>
    <w:rsid w:val="00616B40"/>
    <w:rsid w:val="00636C49"/>
    <w:rsid w:val="006419B1"/>
    <w:rsid w:val="00645D79"/>
    <w:rsid w:val="00652E4A"/>
    <w:rsid w:val="00655D1A"/>
    <w:rsid w:val="00661BD0"/>
    <w:rsid w:val="00674A99"/>
    <w:rsid w:val="006816A8"/>
    <w:rsid w:val="0069417D"/>
    <w:rsid w:val="006946D2"/>
    <w:rsid w:val="006971F1"/>
    <w:rsid w:val="006A436C"/>
    <w:rsid w:val="006C158F"/>
    <w:rsid w:val="006C1982"/>
    <w:rsid w:val="006D3AE4"/>
    <w:rsid w:val="006E5F35"/>
    <w:rsid w:val="006F2356"/>
    <w:rsid w:val="006F5D55"/>
    <w:rsid w:val="007021EF"/>
    <w:rsid w:val="00702C67"/>
    <w:rsid w:val="00707444"/>
    <w:rsid w:val="00712B9A"/>
    <w:rsid w:val="00732EFA"/>
    <w:rsid w:val="00742362"/>
    <w:rsid w:val="00767398"/>
    <w:rsid w:val="00783328"/>
    <w:rsid w:val="007843EB"/>
    <w:rsid w:val="00784DC1"/>
    <w:rsid w:val="00795EF9"/>
    <w:rsid w:val="007A6E69"/>
    <w:rsid w:val="007F2CEC"/>
    <w:rsid w:val="008014C5"/>
    <w:rsid w:val="00812CFE"/>
    <w:rsid w:val="00816D9D"/>
    <w:rsid w:val="0084175E"/>
    <w:rsid w:val="0084360B"/>
    <w:rsid w:val="00872A03"/>
    <w:rsid w:val="00872F65"/>
    <w:rsid w:val="008B3657"/>
    <w:rsid w:val="008B63FC"/>
    <w:rsid w:val="008C1940"/>
    <w:rsid w:val="008C536A"/>
    <w:rsid w:val="008D07E6"/>
    <w:rsid w:val="008D5F36"/>
    <w:rsid w:val="008E311B"/>
    <w:rsid w:val="0090276E"/>
    <w:rsid w:val="00904503"/>
    <w:rsid w:val="00907D6E"/>
    <w:rsid w:val="00915DAA"/>
    <w:rsid w:val="009163F4"/>
    <w:rsid w:val="009210AE"/>
    <w:rsid w:val="00922200"/>
    <w:rsid w:val="00922D62"/>
    <w:rsid w:val="00925733"/>
    <w:rsid w:val="00931980"/>
    <w:rsid w:val="00931D2F"/>
    <w:rsid w:val="009357F0"/>
    <w:rsid w:val="00947DD0"/>
    <w:rsid w:val="009663A4"/>
    <w:rsid w:val="009924D5"/>
    <w:rsid w:val="009A1968"/>
    <w:rsid w:val="009A3A70"/>
    <w:rsid w:val="009A4697"/>
    <w:rsid w:val="009B2341"/>
    <w:rsid w:val="009B3AF3"/>
    <w:rsid w:val="009F4557"/>
    <w:rsid w:val="009F76C4"/>
    <w:rsid w:val="00A0035F"/>
    <w:rsid w:val="00A01E0A"/>
    <w:rsid w:val="00A030A0"/>
    <w:rsid w:val="00A05CBF"/>
    <w:rsid w:val="00A2557D"/>
    <w:rsid w:val="00A33DB7"/>
    <w:rsid w:val="00A40067"/>
    <w:rsid w:val="00A54700"/>
    <w:rsid w:val="00A64439"/>
    <w:rsid w:val="00A95C47"/>
    <w:rsid w:val="00AA51BE"/>
    <w:rsid w:val="00AB1C39"/>
    <w:rsid w:val="00AB33F2"/>
    <w:rsid w:val="00AD1D9B"/>
    <w:rsid w:val="00AE1080"/>
    <w:rsid w:val="00AE1215"/>
    <w:rsid w:val="00AE714E"/>
    <w:rsid w:val="00AF28A1"/>
    <w:rsid w:val="00AF311B"/>
    <w:rsid w:val="00AF628D"/>
    <w:rsid w:val="00B02017"/>
    <w:rsid w:val="00B2301F"/>
    <w:rsid w:val="00B266B9"/>
    <w:rsid w:val="00B33235"/>
    <w:rsid w:val="00B43687"/>
    <w:rsid w:val="00B53402"/>
    <w:rsid w:val="00B549B7"/>
    <w:rsid w:val="00B71AF5"/>
    <w:rsid w:val="00B728FF"/>
    <w:rsid w:val="00B755BB"/>
    <w:rsid w:val="00B84D4B"/>
    <w:rsid w:val="00B853A7"/>
    <w:rsid w:val="00BA0A99"/>
    <w:rsid w:val="00BF61C2"/>
    <w:rsid w:val="00BF6314"/>
    <w:rsid w:val="00C014E6"/>
    <w:rsid w:val="00C05DB2"/>
    <w:rsid w:val="00C07019"/>
    <w:rsid w:val="00C11F16"/>
    <w:rsid w:val="00C20670"/>
    <w:rsid w:val="00C21888"/>
    <w:rsid w:val="00C21CB6"/>
    <w:rsid w:val="00C4078B"/>
    <w:rsid w:val="00C509F9"/>
    <w:rsid w:val="00C5334B"/>
    <w:rsid w:val="00C5430C"/>
    <w:rsid w:val="00C854DA"/>
    <w:rsid w:val="00CA3BD1"/>
    <w:rsid w:val="00CA5510"/>
    <w:rsid w:val="00CB2D26"/>
    <w:rsid w:val="00CB457C"/>
    <w:rsid w:val="00CD5DB8"/>
    <w:rsid w:val="00CD62EB"/>
    <w:rsid w:val="00CE5F29"/>
    <w:rsid w:val="00CE7BD9"/>
    <w:rsid w:val="00CF1257"/>
    <w:rsid w:val="00CF3B87"/>
    <w:rsid w:val="00D009AB"/>
    <w:rsid w:val="00D22E1C"/>
    <w:rsid w:val="00D3661A"/>
    <w:rsid w:val="00D476BF"/>
    <w:rsid w:val="00D50962"/>
    <w:rsid w:val="00D6326B"/>
    <w:rsid w:val="00D75B21"/>
    <w:rsid w:val="00D776F6"/>
    <w:rsid w:val="00D84AD5"/>
    <w:rsid w:val="00D86639"/>
    <w:rsid w:val="00D95232"/>
    <w:rsid w:val="00D96620"/>
    <w:rsid w:val="00D97357"/>
    <w:rsid w:val="00DA260D"/>
    <w:rsid w:val="00DA4975"/>
    <w:rsid w:val="00DA628F"/>
    <w:rsid w:val="00DB0EE8"/>
    <w:rsid w:val="00DB4970"/>
    <w:rsid w:val="00DB5B07"/>
    <w:rsid w:val="00DD2D2A"/>
    <w:rsid w:val="00DD3DB9"/>
    <w:rsid w:val="00DE0089"/>
    <w:rsid w:val="00DE2C01"/>
    <w:rsid w:val="00DE43DC"/>
    <w:rsid w:val="00DF0DDE"/>
    <w:rsid w:val="00E0071E"/>
    <w:rsid w:val="00E14514"/>
    <w:rsid w:val="00E24942"/>
    <w:rsid w:val="00E249A1"/>
    <w:rsid w:val="00E30CBE"/>
    <w:rsid w:val="00E42E3A"/>
    <w:rsid w:val="00E4797E"/>
    <w:rsid w:val="00E56840"/>
    <w:rsid w:val="00E63469"/>
    <w:rsid w:val="00E65E52"/>
    <w:rsid w:val="00E705EC"/>
    <w:rsid w:val="00E7512C"/>
    <w:rsid w:val="00E769D6"/>
    <w:rsid w:val="00E7740B"/>
    <w:rsid w:val="00E8667B"/>
    <w:rsid w:val="00E901B6"/>
    <w:rsid w:val="00E9648F"/>
    <w:rsid w:val="00E96954"/>
    <w:rsid w:val="00E9757B"/>
    <w:rsid w:val="00EA3814"/>
    <w:rsid w:val="00EB2DA1"/>
    <w:rsid w:val="00EB4D4F"/>
    <w:rsid w:val="00ED3FF8"/>
    <w:rsid w:val="00ED425D"/>
    <w:rsid w:val="00EE5A9F"/>
    <w:rsid w:val="00EF6D70"/>
    <w:rsid w:val="00EF7A4B"/>
    <w:rsid w:val="00F13B19"/>
    <w:rsid w:val="00F26893"/>
    <w:rsid w:val="00F301AF"/>
    <w:rsid w:val="00F34516"/>
    <w:rsid w:val="00F37DE6"/>
    <w:rsid w:val="00F41F0D"/>
    <w:rsid w:val="00F44965"/>
    <w:rsid w:val="00F503BC"/>
    <w:rsid w:val="00F905A9"/>
    <w:rsid w:val="00F932B0"/>
    <w:rsid w:val="00FB12F6"/>
    <w:rsid w:val="00FB3C0D"/>
    <w:rsid w:val="00FB4B87"/>
    <w:rsid w:val="00FD6F8F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3F1BF"/>
  <w15:docId w15:val="{1DF842C0-1138-4DDA-BA8C-A7C0D327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Revision">
    <w:name w:val="Revision"/>
    <w:hidden/>
    <w:uiPriority w:val="99"/>
    <w:semiHidden/>
    <w:rsid w:val="00A95C47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E705EC"/>
    <w:pPr>
      <w:ind w:left="720"/>
      <w:contextualSpacing/>
    </w:pPr>
  </w:style>
  <w:style w:type="paragraph" w:styleId="NoSpacing">
    <w:name w:val="No Spacing"/>
    <w:uiPriority w:val="1"/>
    <w:qFormat/>
    <w:rsid w:val="0084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0B85690B3D6448F8A54B2CA558A66" ma:contentTypeVersion="12" ma:contentTypeDescription="Create a new document." ma:contentTypeScope="" ma:versionID="94bbb02502c06569629d60cabce007a0">
  <xsd:schema xmlns:xsd="http://www.w3.org/2001/XMLSchema" xmlns:xs="http://www.w3.org/2001/XMLSchema" xmlns:p="http://schemas.microsoft.com/office/2006/metadata/properties" xmlns:ns2="59386e3a-3639-4a28-9d90-0138812c0b5a" xmlns:ns3="d3949772-4e22-4028-bba5-90b6e7a7386b" targetNamespace="http://schemas.microsoft.com/office/2006/metadata/properties" ma:root="true" ma:fieldsID="672300197398edaa146590c33cc75dea" ns2:_="" ns3:_="">
    <xsd:import namespace="59386e3a-3639-4a28-9d90-0138812c0b5a"/>
    <xsd:import namespace="d3949772-4e22-4028-bba5-90b6e7a73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6e3a-3639-4a28-9d90-0138812c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9772-4e22-4028-bba5-90b6e7a7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F2F2-C5C0-46EA-8DF4-133EC88E1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6e3a-3639-4a28-9d90-0138812c0b5a"/>
    <ds:schemaRef ds:uri="d3949772-4e22-4028-bba5-90b6e7a7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F0593-8302-4AC8-B03E-899F75CF9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46A23-F86D-45D4-A51E-4B1673FEE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2E4EF-7603-4C71-8FDE-23E71C73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11528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6</cp:revision>
  <cp:lastPrinted>2016-07-25T08:56:00Z</cp:lastPrinted>
  <dcterms:created xsi:type="dcterms:W3CDTF">2025-05-13T06:58:00Z</dcterms:created>
  <dcterms:modified xsi:type="dcterms:W3CDTF">2025-05-15T12:21:00Z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0x010100FC40B85690B3D6448F8A54B2CA558A66</vt:lpwstr>
  </property>
</Properties>
</file>